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center"/>
        <w:rPr/>
      </w:pPr>
      <w:bookmarkStart w:colFirst="0" w:colLast="0" w:name="_n66chu3kw2ft" w:id="0"/>
      <w:bookmarkEnd w:id="0"/>
      <w:r w:rsidDel="00000000" w:rsidR="00000000" w:rsidRPr="00000000">
        <w:rPr>
          <w:rtl w:val="0"/>
        </w:rPr>
      </w:r>
    </w:p>
    <w:p w:rsidR="00000000" w:rsidDel="00000000" w:rsidP="00000000" w:rsidRDefault="00000000" w:rsidRPr="00000000" w14:paraId="00000002">
      <w:pPr>
        <w:pStyle w:val="Heading2"/>
        <w:jc w:val="center"/>
        <w:rPr/>
      </w:pPr>
      <w:bookmarkStart w:colFirst="0" w:colLast="0" w:name="_l8cvz8z0fxpv" w:id="1"/>
      <w:bookmarkEnd w:id="1"/>
      <w:r w:rsidDel="00000000" w:rsidR="00000000" w:rsidRPr="00000000">
        <w:rPr>
          <w:rtl w:val="0"/>
        </w:rPr>
      </w:r>
    </w:p>
    <w:p w:rsidR="00000000" w:rsidDel="00000000" w:rsidP="00000000" w:rsidRDefault="00000000" w:rsidRPr="00000000" w14:paraId="00000003">
      <w:pPr>
        <w:pStyle w:val="Heading2"/>
        <w:jc w:val="center"/>
        <w:rPr/>
      </w:pPr>
      <w:bookmarkStart w:colFirst="0" w:colLast="0" w:name="_4x8loe10ln4z" w:id="2"/>
      <w:bookmarkEnd w:id="2"/>
      <w:r w:rsidDel="00000000" w:rsidR="00000000" w:rsidRPr="00000000">
        <w:rPr>
          <w:rtl w:val="0"/>
        </w:rPr>
      </w:r>
    </w:p>
    <w:p w:rsidR="00000000" w:rsidDel="00000000" w:rsidP="00000000" w:rsidRDefault="00000000" w:rsidRPr="00000000" w14:paraId="00000004">
      <w:pPr>
        <w:pStyle w:val="Heading2"/>
        <w:jc w:val="center"/>
        <w:rPr/>
      </w:pPr>
      <w:bookmarkStart w:colFirst="0" w:colLast="0" w:name="_k9wcwd6x38k5" w:id="3"/>
      <w:bookmarkEnd w:id="3"/>
      <w:r w:rsidDel="00000000" w:rsidR="00000000" w:rsidRPr="00000000">
        <w:rPr/>
        <w:drawing>
          <wp:inline distB="114300" distT="114300" distL="114300" distR="114300">
            <wp:extent cx="3900488" cy="102387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900488" cy="102387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jc w:val="center"/>
        <w:rPr/>
      </w:pPr>
      <w:bookmarkStart w:colFirst="0" w:colLast="0" w:name="_ek77pgu9rquj" w:id="4"/>
      <w:bookmarkEnd w:id="4"/>
      <w:r w:rsidDel="00000000" w:rsidR="00000000" w:rsidRPr="00000000">
        <w:rPr>
          <w:rtl w:val="0"/>
        </w:rPr>
        <w:t xml:space="preserve">Developing a College-Going Culture</w:t>
      </w:r>
    </w:p>
    <w:p w:rsidR="00000000" w:rsidDel="00000000" w:rsidP="00000000" w:rsidRDefault="00000000" w:rsidRPr="00000000" w14:paraId="00000006">
      <w:pPr>
        <w:pStyle w:val="Heading1"/>
        <w:jc w:val="center"/>
        <w:rPr/>
      </w:pPr>
      <w:bookmarkStart w:colFirst="0" w:colLast="0" w:name="_48mbwr58p4if" w:id="5"/>
      <w:bookmarkEnd w:id="5"/>
      <w:r w:rsidDel="00000000" w:rsidR="00000000" w:rsidRPr="00000000">
        <w:rPr>
          <w:rtl w:val="0"/>
        </w:rPr>
        <w:t xml:space="preserve">Strategic Communications Plan Template</w:t>
      </w:r>
    </w:p>
    <w:p w:rsidR="00000000" w:rsidDel="00000000" w:rsidP="00000000" w:rsidRDefault="00000000" w:rsidRPr="00000000" w14:paraId="00000007">
      <w:pPr>
        <w:jc w:val="center"/>
        <w:rPr/>
      </w:pPr>
      <w:r w:rsidDel="00000000" w:rsidR="00000000" w:rsidRPr="00000000">
        <w:rPr>
          <w:sz w:val="16"/>
          <w:szCs w:val="16"/>
          <w:rtl w:val="0"/>
        </w:rPr>
        <w:t xml:space="preserve">West Virginia Higher Education Policy Commission</w:t>
        <w:br w:type="textWrapping"/>
        <w:t xml:space="preserve">Division of Student Affairs</w:t>
        <w:br w:type="textWrapping"/>
        <w:t xml:space="preserve">(304) 558-0655</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qkdlazqflom8" w:id="6"/>
      <w:bookmarkEnd w:id="6"/>
      <w:r w:rsidDel="00000000" w:rsidR="00000000" w:rsidRPr="00000000">
        <w:br w:type="page"/>
      </w:r>
      <w:r w:rsidDel="00000000" w:rsidR="00000000" w:rsidRPr="00000000">
        <w:rPr>
          <w:rtl w:val="0"/>
        </w:rPr>
      </w:r>
    </w:p>
    <w:p w:rsidR="00000000" w:rsidDel="00000000" w:rsidP="00000000" w:rsidRDefault="00000000" w:rsidRPr="00000000" w14:paraId="0000000A">
      <w:pPr>
        <w:pStyle w:val="Title"/>
        <w:spacing w:before="0" w:lineRule="auto"/>
        <w:jc w:val="center"/>
        <w:rPr>
          <w:sz w:val="72"/>
          <w:szCs w:val="72"/>
        </w:rPr>
      </w:pPr>
      <w:bookmarkStart w:colFirst="0" w:colLast="0" w:name="_o4jxeok1jssg" w:id="7"/>
      <w:bookmarkEnd w:id="7"/>
      <w:r w:rsidDel="00000000" w:rsidR="00000000" w:rsidRPr="00000000">
        <w:rPr>
          <w:sz w:val="72"/>
          <w:szCs w:val="72"/>
          <w:rtl w:val="0"/>
        </w:rPr>
        <w:t xml:space="preserve">Communications Plan for &lt;insert&gt;</w:t>
      </w:r>
    </w:p>
    <w:p w:rsidR="00000000" w:rsidDel="00000000" w:rsidP="00000000" w:rsidRDefault="00000000" w:rsidRPr="00000000" w14:paraId="0000000B">
      <w:pPr>
        <w:spacing w:before="0" w:lineRule="auto"/>
        <w:rPr/>
      </w:pPr>
      <w:r w:rsidDel="00000000" w:rsidR="00000000" w:rsidRPr="00000000">
        <w:rPr>
          <w:rtl w:val="0"/>
        </w:rPr>
      </w:r>
    </w:p>
    <w:p w:rsidR="00000000" w:rsidDel="00000000" w:rsidP="00000000" w:rsidRDefault="00000000" w:rsidRPr="00000000" w14:paraId="0000000C">
      <w:pPr>
        <w:spacing w:before="0" w:lineRule="auto"/>
        <w:rPr/>
      </w:pPr>
      <w:r w:rsidDel="00000000" w:rsidR="00000000" w:rsidRPr="00000000">
        <w:rPr>
          <w:rtl w:val="0"/>
        </w:rPr>
      </w:r>
    </w:p>
    <w:p w:rsidR="00000000" w:rsidDel="00000000" w:rsidP="00000000" w:rsidRDefault="00000000" w:rsidRPr="00000000" w14:paraId="0000000D">
      <w:pPr>
        <w:pStyle w:val="Heading1"/>
        <w:spacing w:before="0" w:lineRule="auto"/>
        <w:rPr/>
      </w:pPr>
      <w:bookmarkStart w:colFirst="0" w:colLast="0" w:name="_75xctl15cleu" w:id="8"/>
      <w:bookmarkEnd w:id="8"/>
      <w:r w:rsidDel="00000000" w:rsidR="00000000" w:rsidRPr="00000000">
        <w:rPr>
          <w:rtl w:val="0"/>
        </w:rPr>
        <w:t xml:space="preserve">Goal</w:t>
      </w:r>
    </w:p>
    <w:p w:rsidR="00000000" w:rsidDel="00000000" w:rsidP="00000000" w:rsidRDefault="00000000" w:rsidRPr="00000000" w14:paraId="0000000E">
      <w:pPr>
        <w:spacing w:before="0" w:lineRule="auto"/>
        <w:rPr/>
      </w:pPr>
      <w:r w:rsidDel="00000000" w:rsidR="00000000" w:rsidRPr="00000000">
        <w:rPr>
          <w:rtl w:val="0"/>
        </w:rPr>
      </w:r>
    </w:p>
    <w:p w:rsidR="00000000" w:rsidDel="00000000" w:rsidP="00000000" w:rsidRDefault="00000000" w:rsidRPr="00000000" w14:paraId="0000000F">
      <w:pPr>
        <w:spacing w:before="0" w:lineRule="auto"/>
        <w:rPr/>
      </w:pPr>
      <w:r w:rsidDel="00000000" w:rsidR="00000000" w:rsidRPr="00000000">
        <w:rPr>
          <w:rtl w:val="0"/>
        </w:rPr>
        <w:t xml:space="preserve">Replace this sentence with a specific, measurable, attainable, relevant, and time-limited goal. </w:t>
      </w:r>
    </w:p>
    <w:p w:rsidR="00000000" w:rsidDel="00000000" w:rsidP="00000000" w:rsidRDefault="00000000" w:rsidRPr="00000000" w14:paraId="00000010">
      <w:pPr>
        <w:spacing w:before="0" w:lineRule="auto"/>
        <w:rPr/>
      </w:pPr>
      <w:r w:rsidDel="00000000" w:rsidR="00000000" w:rsidRPr="00000000">
        <w:rPr>
          <w:rtl w:val="0"/>
        </w:rPr>
      </w:r>
    </w:p>
    <w:p w:rsidR="00000000" w:rsidDel="00000000" w:rsidP="00000000" w:rsidRDefault="00000000" w:rsidRPr="00000000" w14:paraId="00000011">
      <w:pPr>
        <w:pStyle w:val="Heading1"/>
        <w:spacing w:before="0" w:lineRule="auto"/>
        <w:rPr/>
      </w:pPr>
      <w:bookmarkStart w:colFirst="0" w:colLast="0" w:name="_t6468315tsh3" w:id="9"/>
      <w:bookmarkEnd w:id="9"/>
      <w:r w:rsidDel="00000000" w:rsidR="00000000" w:rsidRPr="00000000">
        <w:rPr>
          <w:rtl w:val="0"/>
        </w:rPr>
        <w:t xml:space="preserve">Research</w:t>
      </w:r>
    </w:p>
    <w:p w:rsidR="00000000" w:rsidDel="00000000" w:rsidP="00000000" w:rsidRDefault="00000000" w:rsidRPr="00000000" w14:paraId="00000012">
      <w:pPr>
        <w:pStyle w:val="Heading3"/>
        <w:spacing w:before="0" w:lineRule="auto"/>
        <w:rPr/>
      </w:pPr>
      <w:bookmarkStart w:colFirst="0" w:colLast="0" w:name="_gpz4g5138zx4" w:id="10"/>
      <w:bookmarkEnd w:id="10"/>
      <w:r w:rsidDel="00000000" w:rsidR="00000000" w:rsidRPr="00000000">
        <w:rPr>
          <w:rtl w:val="0"/>
        </w:rPr>
        <w:t xml:space="preserve">Background and Context</w:t>
      </w:r>
    </w:p>
    <w:p w:rsidR="00000000" w:rsidDel="00000000" w:rsidP="00000000" w:rsidRDefault="00000000" w:rsidRPr="00000000" w14:paraId="00000013">
      <w:pPr>
        <w:spacing w:before="0" w:lineRule="auto"/>
        <w:rPr/>
      </w:pPr>
      <w:r w:rsidDel="00000000" w:rsidR="00000000" w:rsidRPr="00000000">
        <w:rPr>
          <w:rtl w:val="0"/>
        </w:rPr>
        <w:t xml:space="preserve">Insert</w:t>
      </w:r>
    </w:p>
    <w:p w:rsidR="00000000" w:rsidDel="00000000" w:rsidP="00000000" w:rsidRDefault="00000000" w:rsidRPr="00000000" w14:paraId="00000014">
      <w:pPr>
        <w:spacing w:before="0" w:lineRule="auto"/>
        <w:rPr/>
      </w:pPr>
      <w:r w:rsidDel="00000000" w:rsidR="00000000" w:rsidRPr="00000000">
        <w:rPr>
          <w:rtl w:val="0"/>
        </w:rPr>
      </w:r>
    </w:p>
    <w:p w:rsidR="00000000" w:rsidDel="00000000" w:rsidP="00000000" w:rsidRDefault="00000000" w:rsidRPr="00000000" w14:paraId="00000015">
      <w:pPr>
        <w:pStyle w:val="Heading3"/>
        <w:spacing w:before="0" w:lineRule="auto"/>
        <w:rPr/>
      </w:pPr>
      <w:bookmarkStart w:colFirst="0" w:colLast="0" w:name="_k5zd4kg0gac8" w:id="11"/>
      <w:bookmarkEnd w:id="11"/>
      <w:r w:rsidDel="00000000" w:rsidR="00000000" w:rsidRPr="00000000">
        <w:rPr>
          <w:rtl w:val="0"/>
        </w:rPr>
        <w:t xml:space="preserve">Target Audiences</w:t>
      </w:r>
    </w:p>
    <w:p w:rsidR="00000000" w:rsidDel="00000000" w:rsidP="00000000" w:rsidRDefault="00000000" w:rsidRPr="00000000" w14:paraId="00000016">
      <w:pPr>
        <w:pStyle w:val="Heading4"/>
        <w:spacing w:before="0" w:lineRule="auto"/>
        <w:rPr/>
      </w:pPr>
      <w:bookmarkStart w:colFirst="0" w:colLast="0" w:name="_ygdzad6g1ay2" w:id="12"/>
      <w:bookmarkEnd w:id="12"/>
      <w:r w:rsidDel="00000000" w:rsidR="00000000" w:rsidRPr="00000000">
        <w:rPr>
          <w:rtl w:val="0"/>
        </w:rPr>
        <w:t xml:space="preserve">Audience 1: &lt;insert&gt;</w:t>
      </w:r>
    </w:p>
    <w:p w:rsidR="00000000" w:rsidDel="00000000" w:rsidP="00000000" w:rsidRDefault="00000000" w:rsidRPr="00000000" w14:paraId="00000017">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Demographics</w:t>
      </w:r>
    </w:p>
    <w:p w:rsidR="00000000" w:rsidDel="00000000" w:rsidP="00000000" w:rsidRDefault="00000000" w:rsidRPr="00000000" w14:paraId="00000018">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w:t>
      </w:r>
    </w:p>
    <w:p w:rsidR="00000000" w:rsidDel="00000000" w:rsidP="00000000" w:rsidRDefault="00000000" w:rsidRPr="00000000" w14:paraId="00000019">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 </w:t>
      </w:r>
    </w:p>
    <w:p w:rsidR="00000000" w:rsidDel="00000000" w:rsidP="00000000" w:rsidRDefault="00000000" w:rsidRPr="00000000" w14:paraId="0000001A">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w:t>
      </w:r>
    </w:p>
    <w:p w:rsidR="00000000" w:rsidDel="00000000" w:rsidP="00000000" w:rsidRDefault="00000000" w:rsidRPr="00000000" w14:paraId="0000001B">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Behaviors &amp; Habits</w:t>
      </w:r>
    </w:p>
    <w:p w:rsidR="00000000" w:rsidDel="00000000" w:rsidP="00000000" w:rsidRDefault="00000000" w:rsidRPr="00000000" w14:paraId="0000001C">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1D">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1E">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Beliefs</w:t>
      </w:r>
    </w:p>
    <w:p w:rsidR="00000000" w:rsidDel="00000000" w:rsidP="00000000" w:rsidRDefault="00000000" w:rsidRPr="00000000" w14:paraId="0000001F">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0">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1">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Influences</w:t>
      </w:r>
    </w:p>
    <w:p w:rsidR="00000000" w:rsidDel="00000000" w:rsidP="00000000" w:rsidRDefault="00000000" w:rsidRPr="00000000" w14:paraId="00000022">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3">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4">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Hopes</w:t>
      </w:r>
    </w:p>
    <w:p w:rsidR="00000000" w:rsidDel="00000000" w:rsidP="00000000" w:rsidRDefault="00000000" w:rsidRPr="00000000" w14:paraId="00000025">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Fears</w:t>
      </w:r>
    </w:p>
    <w:p w:rsidR="00000000" w:rsidDel="00000000" w:rsidP="00000000" w:rsidRDefault="00000000" w:rsidRPr="00000000" w14:paraId="00000026">
      <w:pPr>
        <w:spacing w:before="0" w:lineRule="auto"/>
        <w:rPr/>
      </w:pPr>
      <w:r w:rsidDel="00000000" w:rsidR="00000000" w:rsidRPr="00000000">
        <w:rPr>
          <w:rtl w:val="0"/>
        </w:rPr>
      </w:r>
    </w:p>
    <w:p w:rsidR="00000000" w:rsidDel="00000000" w:rsidP="00000000" w:rsidRDefault="00000000" w:rsidRPr="00000000" w14:paraId="00000027">
      <w:pPr>
        <w:pStyle w:val="Heading4"/>
        <w:spacing w:before="0" w:lineRule="auto"/>
        <w:rPr/>
      </w:pPr>
      <w:bookmarkStart w:colFirst="0" w:colLast="0" w:name="_nm6nnu3wepxv" w:id="13"/>
      <w:bookmarkEnd w:id="13"/>
      <w:r w:rsidDel="00000000" w:rsidR="00000000" w:rsidRPr="00000000">
        <w:rPr>
          <w:rtl w:val="0"/>
        </w:rPr>
        <w:t xml:space="preserve">Audience 2: &lt;insert&gt;</w:t>
      </w:r>
    </w:p>
    <w:p w:rsidR="00000000" w:rsidDel="00000000" w:rsidP="00000000" w:rsidRDefault="00000000" w:rsidRPr="00000000" w14:paraId="00000028">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Demographics</w:t>
      </w:r>
    </w:p>
    <w:p w:rsidR="00000000" w:rsidDel="00000000" w:rsidP="00000000" w:rsidRDefault="00000000" w:rsidRPr="00000000" w14:paraId="00000029">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w:t>
      </w:r>
    </w:p>
    <w:p w:rsidR="00000000" w:rsidDel="00000000" w:rsidP="00000000" w:rsidRDefault="00000000" w:rsidRPr="00000000" w14:paraId="0000002A">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 </w:t>
      </w:r>
    </w:p>
    <w:p w:rsidR="00000000" w:rsidDel="00000000" w:rsidP="00000000" w:rsidRDefault="00000000" w:rsidRPr="00000000" w14:paraId="0000002B">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Characteristic</w:t>
      </w:r>
    </w:p>
    <w:p w:rsidR="00000000" w:rsidDel="00000000" w:rsidP="00000000" w:rsidRDefault="00000000" w:rsidRPr="00000000" w14:paraId="0000002C">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Behaviors &amp; Habits</w:t>
      </w:r>
    </w:p>
    <w:p w:rsidR="00000000" w:rsidDel="00000000" w:rsidP="00000000" w:rsidRDefault="00000000" w:rsidRPr="00000000" w14:paraId="0000002D">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E">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2F">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Beliefs</w:t>
      </w:r>
    </w:p>
    <w:p w:rsidR="00000000" w:rsidDel="00000000" w:rsidP="00000000" w:rsidRDefault="00000000" w:rsidRPr="00000000" w14:paraId="00000030">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1">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2">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Influences</w:t>
      </w:r>
    </w:p>
    <w:p w:rsidR="00000000" w:rsidDel="00000000" w:rsidP="00000000" w:rsidRDefault="00000000" w:rsidRPr="00000000" w14:paraId="00000033">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4">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5">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Hopes</w:t>
      </w:r>
    </w:p>
    <w:p w:rsidR="00000000" w:rsidDel="00000000" w:rsidP="00000000" w:rsidRDefault="00000000" w:rsidRPr="00000000" w14:paraId="00000036">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Fears</w:t>
      </w:r>
    </w:p>
    <w:p w:rsidR="00000000" w:rsidDel="00000000" w:rsidP="00000000" w:rsidRDefault="00000000" w:rsidRPr="00000000" w14:paraId="00000037">
      <w:pPr>
        <w:spacing w:before="0" w:lineRule="auto"/>
        <w:rPr/>
      </w:pPr>
      <w:r w:rsidDel="00000000" w:rsidR="00000000" w:rsidRPr="00000000">
        <w:rPr>
          <w:rtl w:val="0"/>
        </w:rPr>
      </w:r>
    </w:p>
    <w:p w:rsidR="00000000" w:rsidDel="00000000" w:rsidP="00000000" w:rsidRDefault="00000000" w:rsidRPr="00000000" w14:paraId="00000038">
      <w:pPr>
        <w:pStyle w:val="Heading3"/>
        <w:spacing w:before="0" w:lineRule="auto"/>
        <w:rPr/>
      </w:pPr>
      <w:bookmarkStart w:colFirst="0" w:colLast="0" w:name="_xhqcny8shnws" w:id="14"/>
      <w:bookmarkEnd w:id="14"/>
      <w:r w:rsidDel="00000000" w:rsidR="00000000" w:rsidRPr="00000000">
        <w:rPr>
          <w:rtl w:val="0"/>
        </w:rPr>
        <w:t xml:space="preserve">Influencers and Enablers</w:t>
      </w:r>
    </w:p>
    <w:p w:rsidR="00000000" w:rsidDel="00000000" w:rsidP="00000000" w:rsidRDefault="00000000" w:rsidRPr="00000000" w14:paraId="00000039">
      <w:pPr>
        <w:rPr/>
      </w:pPr>
      <w:r w:rsidDel="00000000" w:rsidR="00000000" w:rsidRPr="00000000">
        <w:rPr>
          <w:rtl w:val="0"/>
        </w:rPr>
        <w:t xml:space="preserve">Influencers and enablers are people who can help you reach your target audience (influencers) or people who are critical to have on board in order to effectively do your work (enablers). </w:t>
      </w:r>
    </w:p>
    <w:p w:rsidR="00000000" w:rsidDel="00000000" w:rsidP="00000000" w:rsidRDefault="00000000" w:rsidRPr="00000000" w14:paraId="0000003A">
      <w:pPr>
        <w:pStyle w:val="Heading4"/>
        <w:spacing w:before="0" w:lineRule="auto"/>
        <w:rPr/>
      </w:pPr>
      <w:bookmarkStart w:colFirst="0" w:colLast="0" w:name="_s207xc33paww" w:id="15"/>
      <w:bookmarkEnd w:id="15"/>
      <w:r w:rsidDel="00000000" w:rsidR="00000000" w:rsidRPr="00000000">
        <w:rPr>
          <w:rtl w:val="0"/>
        </w:rPr>
      </w:r>
    </w:p>
    <w:p w:rsidR="00000000" w:rsidDel="00000000" w:rsidP="00000000" w:rsidRDefault="00000000" w:rsidRPr="00000000" w14:paraId="0000003B">
      <w:pPr>
        <w:pStyle w:val="Heading4"/>
        <w:spacing w:before="0" w:lineRule="auto"/>
        <w:rPr/>
      </w:pPr>
      <w:bookmarkStart w:colFirst="0" w:colLast="0" w:name="_26obe86mwzl1" w:id="16"/>
      <w:bookmarkEnd w:id="16"/>
      <w:r w:rsidDel="00000000" w:rsidR="00000000" w:rsidRPr="00000000">
        <w:rPr>
          <w:rtl w:val="0"/>
        </w:rPr>
        <w:t xml:space="preserve">Influencer/Enabler 1: &lt;insert&gt;</w:t>
      </w:r>
    </w:p>
    <w:p w:rsidR="00000000" w:rsidDel="00000000" w:rsidP="00000000" w:rsidRDefault="00000000" w:rsidRPr="00000000" w14:paraId="0000003C">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Beliefs</w:t>
      </w:r>
    </w:p>
    <w:p w:rsidR="00000000" w:rsidDel="00000000" w:rsidP="00000000" w:rsidRDefault="00000000" w:rsidRPr="00000000" w14:paraId="0000003D">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E">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3F">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Motivations</w:t>
      </w:r>
    </w:p>
    <w:p w:rsidR="00000000" w:rsidDel="00000000" w:rsidP="00000000" w:rsidRDefault="00000000" w:rsidRPr="00000000" w14:paraId="00000040">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1">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2">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Assets</w:t>
      </w:r>
    </w:p>
    <w:p w:rsidR="00000000" w:rsidDel="00000000" w:rsidP="00000000" w:rsidRDefault="00000000" w:rsidRPr="00000000" w14:paraId="00000043">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4">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5">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Why should they help you?</w:t>
      </w:r>
    </w:p>
    <w:p w:rsidR="00000000" w:rsidDel="00000000" w:rsidP="00000000" w:rsidRDefault="00000000" w:rsidRPr="00000000" w14:paraId="00000046">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How, specifically, can they help you?</w:t>
      </w:r>
    </w:p>
    <w:p w:rsidR="00000000" w:rsidDel="00000000" w:rsidP="00000000" w:rsidRDefault="00000000" w:rsidRPr="00000000" w14:paraId="00000047">
      <w:pPr>
        <w:spacing w:before="0" w:lineRule="auto"/>
        <w:rPr/>
      </w:pPr>
      <w:r w:rsidDel="00000000" w:rsidR="00000000" w:rsidRPr="00000000">
        <w:rPr>
          <w:rtl w:val="0"/>
        </w:rPr>
      </w:r>
    </w:p>
    <w:p w:rsidR="00000000" w:rsidDel="00000000" w:rsidP="00000000" w:rsidRDefault="00000000" w:rsidRPr="00000000" w14:paraId="00000048">
      <w:pPr>
        <w:pStyle w:val="Heading4"/>
        <w:spacing w:before="0" w:lineRule="auto"/>
        <w:rPr/>
      </w:pPr>
      <w:bookmarkStart w:colFirst="0" w:colLast="0" w:name="_ftma84gjzimq" w:id="17"/>
      <w:bookmarkEnd w:id="17"/>
      <w:r w:rsidDel="00000000" w:rsidR="00000000" w:rsidRPr="00000000">
        <w:rPr>
          <w:rtl w:val="0"/>
        </w:rPr>
        <w:t xml:space="preserve">Influencer/Enabler 1: &lt;insert&gt;</w:t>
      </w:r>
    </w:p>
    <w:p w:rsidR="00000000" w:rsidDel="00000000" w:rsidP="00000000" w:rsidRDefault="00000000" w:rsidRPr="00000000" w14:paraId="00000049">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Beliefs</w:t>
      </w:r>
    </w:p>
    <w:p w:rsidR="00000000" w:rsidDel="00000000" w:rsidP="00000000" w:rsidRDefault="00000000" w:rsidRPr="00000000" w14:paraId="0000004A">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B">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C">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Motivations</w:t>
      </w:r>
    </w:p>
    <w:p w:rsidR="00000000" w:rsidDel="00000000" w:rsidP="00000000" w:rsidRDefault="00000000" w:rsidRPr="00000000" w14:paraId="0000004D">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E">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4F">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Assets</w:t>
      </w:r>
    </w:p>
    <w:p w:rsidR="00000000" w:rsidDel="00000000" w:rsidP="00000000" w:rsidRDefault="00000000" w:rsidRPr="00000000" w14:paraId="00000050">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51">
      <w:pPr>
        <w:numPr>
          <w:ilvl w:val="1"/>
          <w:numId w:val="4"/>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Insert</w:t>
      </w:r>
    </w:p>
    <w:p w:rsidR="00000000" w:rsidDel="00000000" w:rsidP="00000000" w:rsidRDefault="00000000" w:rsidRPr="00000000" w14:paraId="00000052">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Why should they help you?</w:t>
      </w:r>
    </w:p>
    <w:p w:rsidR="00000000" w:rsidDel="00000000" w:rsidP="00000000" w:rsidRDefault="00000000" w:rsidRPr="00000000" w14:paraId="00000053">
      <w:pPr>
        <w:numPr>
          <w:ilvl w:val="0"/>
          <w:numId w:val="4"/>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How, specifically, can they help you?</w:t>
      </w:r>
    </w:p>
    <w:p w:rsidR="00000000" w:rsidDel="00000000" w:rsidP="00000000" w:rsidRDefault="00000000" w:rsidRPr="00000000" w14:paraId="00000054">
      <w:pPr>
        <w:pStyle w:val="Heading1"/>
        <w:spacing w:before="0" w:lineRule="auto"/>
        <w:rPr/>
      </w:pPr>
      <w:bookmarkStart w:colFirst="0" w:colLast="0" w:name="_63a7r7v6lu2f" w:id="18"/>
      <w:bookmarkEnd w:id="18"/>
      <w:r w:rsidDel="00000000" w:rsidR="00000000" w:rsidRPr="00000000">
        <w:rPr>
          <w:rtl w:val="0"/>
        </w:rPr>
      </w:r>
    </w:p>
    <w:p w:rsidR="00000000" w:rsidDel="00000000" w:rsidP="00000000" w:rsidRDefault="00000000" w:rsidRPr="00000000" w14:paraId="00000055">
      <w:pPr>
        <w:pStyle w:val="Heading1"/>
        <w:spacing w:before="0" w:lineRule="auto"/>
        <w:rPr/>
      </w:pPr>
      <w:bookmarkStart w:colFirst="0" w:colLast="0" w:name="_x9j5o2va5fnt" w:id="19"/>
      <w:bookmarkEnd w:id="19"/>
      <w:r w:rsidDel="00000000" w:rsidR="00000000" w:rsidRPr="00000000">
        <w:rPr>
          <w:rtl w:val="0"/>
        </w:rPr>
        <w:t xml:space="preserve">Message</w:t>
      </w:r>
    </w:p>
    <w:p w:rsidR="00000000" w:rsidDel="00000000" w:rsidP="00000000" w:rsidRDefault="00000000" w:rsidRPr="00000000" w14:paraId="00000056">
      <w:pPr>
        <w:spacing w:before="0" w:lineRule="auto"/>
        <w:rPr/>
      </w:pPr>
      <w:r w:rsidDel="00000000" w:rsidR="00000000" w:rsidRPr="00000000">
        <w:rPr>
          <w:rtl w:val="0"/>
        </w:rPr>
      </w:r>
    </w:p>
    <w:p w:rsidR="00000000" w:rsidDel="00000000" w:rsidP="00000000" w:rsidRDefault="00000000" w:rsidRPr="00000000" w14:paraId="00000057">
      <w:pPr>
        <w:pStyle w:val="Heading3"/>
        <w:spacing w:before="0" w:lineRule="auto"/>
        <w:rPr/>
      </w:pPr>
      <w:bookmarkStart w:colFirst="0" w:colLast="0" w:name="_c4qc80uni5f2" w:id="20"/>
      <w:bookmarkEnd w:id="20"/>
      <w:r w:rsidDel="00000000" w:rsidR="00000000" w:rsidRPr="00000000">
        <w:rPr>
          <w:rtl w:val="0"/>
        </w:rPr>
        <w:t xml:space="preserve">Positioning Statements</w:t>
      </w:r>
    </w:p>
    <w:p w:rsidR="00000000" w:rsidDel="00000000" w:rsidP="00000000" w:rsidRDefault="00000000" w:rsidRPr="00000000" w14:paraId="00000058">
      <w:pPr>
        <w:pStyle w:val="Heading4"/>
        <w:spacing w:before="0" w:lineRule="auto"/>
        <w:rPr/>
      </w:pPr>
      <w:bookmarkStart w:colFirst="0" w:colLast="0" w:name="_89rubqvmx9wk" w:id="21"/>
      <w:bookmarkEnd w:id="21"/>
      <w:r w:rsidDel="00000000" w:rsidR="00000000" w:rsidRPr="00000000">
        <w:rPr>
          <w:rtl w:val="0"/>
        </w:rPr>
      </w:r>
    </w:p>
    <w:p w:rsidR="00000000" w:rsidDel="00000000" w:rsidP="00000000" w:rsidRDefault="00000000" w:rsidRPr="00000000" w14:paraId="00000059">
      <w:pPr>
        <w:pStyle w:val="Heading4"/>
        <w:spacing w:before="0" w:lineRule="auto"/>
        <w:rPr/>
      </w:pPr>
      <w:bookmarkStart w:colFirst="0" w:colLast="0" w:name="_rztfrgz91qq7" w:id="22"/>
      <w:bookmarkEnd w:id="22"/>
      <w:r w:rsidDel="00000000" w:rsidR="00000000" w:rsidRPr="00000000">
        <w:rPr>
          <w:rtl w:val="0"/>
        </w:rPr>
        <w:t xml:space="preserve">Audience 1: </w:t>
      </w:r>
    </w:p>
    <w:p w:rsidR="00000000" w:rsidDel="00000000" w:rsidP="00000000" w:rsidRDefault="00000000" w:rsidRPr="00000000" w14:paraId="0000005A">
      <w:pPr>
        <w:spacing w:before="0" w:lineRule="auto"/>
        <w:rPr/>
      </w:pPr>
      <w:r w:rsidDel="00000000" w:rsidR="00000000" w:rsidRPr="00000000">
        <w:rPr>
          <w:rtl w:val="0"/>
        </w:rPr>
        <w:t xml:space="preserve">Insert elevator pitch for this initiative tailored specifically for this audience. </w:t>
      </w:r>
    </w:p>
    <w:p w:rsidR="00000000" w:rsidDel="00000000" w:rsidP="00000000" w:rsidRDefault="00000000" w:rsidRPr="00000000" w14:paraId="0000005B">
      <w:pPr>
        <w:spacing w:before="0" w:lineRule="auto"/>
        <w:rPr/>
      </w:pPr>
      <w:r w:rsidDel="00000000" w:rsidR="00000000" w:rsidRPr="00000000">
        <w:rPr>
          <w:rtl w:val="0"/>
        </w:rPr>
      </w:r>
    </w:p>
    <w:p w:rsidR="00000000" w:rsidDel="00000000" w:rsidP="00000000" w:rsidRDefault="00000000" w:rsidRPr="00000000" w14:paraId="0000005C">
      <w:pPr>
        <w:pStyle w:val="Heading4"/>
        <w:spacing w:before="0" w:lineRule="auto"/>
        <w:rPr/>
      </w:pPr>
      <w:bookmarkStart w:colFirst="0" w:colLast="0" w:name="_u3murr7omiu0" w:id="23"/>
      <w:bookmarkEnd w:id="23"/>
      <w:r w:rsidDel="00000000" w:rsidR="00000000" w:rsidRPr="00000000">
        <w:rPr>
          <w:rtl w:val="0"/>
        </w:rPr>
        <w:t xml:space="preserve">Audience 2: </w:t>
      </w:r>
    </w:p>
    <w:p w:rsidR="00000000" w:rsidDel="00000000" w:rsidP="00000000" w:rsidRDefault="00000000" w:rsidRPr="00000000" w14:paraId="0000005D">
      <w:pPr>
        <w:spacing w:before="0" w:lineRule="auto"/>
        <w:rPr/>
      </w:pPr>
      <w:r w:rsidDel="00000000" w:rsidR="00000000" w:rsidRPr="00000000">
        <w:rPr>
          <w:rtl w:val="0"/>
        </w:rPr>
        <w:t xml:space="preserve">Insert elevator pitch for this initiative tailored specifically for this audience. </w:t>
      </w:r>
    </w:p>
    <w:p w:rsidR="00000000" w:rsidDel="00000000" w:rsidP="00000000" w:rsidRDefault="00000000" w:rsidRPr="00000000" w14:paraId="0000005E">
      <w:pPr>
        <w:spacing w:before="0" w:lineRule="auto"/>
        <w:rPr/>
      </w:pPr>
      <w:r w:rsidDel="00000000" w:rsidR="00000000" w:rsidRPr="00000000">
        <w:rPr>
          <w:rtl w:val="0"/>
        </w:rPr>
      </w:r>
    </w:p>
    <w:p w:rsidR="00000000" w:rsidDel="00000000" w:rsidP="00000000" w:rsidRDefault="00000000" w:rsidRPr="00000000" w14:paraId="0000005F">
      <w:pPr>
        <w:pStyle w:val="Heading4"/>
        <w:spacing w:before="0" w:lineRule="auto"/>
        <w:rPr/>
      </w:pPr>
      <w:bookmarkStart w:colFirst="0" w:colLast="0" w:name="_5yjj8hgza08m" w:id="24"/>
      <w:bookmarkEnd w:id="24"/>
      <w:r w:rsidDel="00000000" w:rsidR="00000000" w:rsidRPr="00000000">
        <w:rPr>
          <w:rtl w:val="0"/>
        </w:rPr>
        <w:t xml:space="preserve">Audience 3: </w:t>
      </w:r>
    </w:p>
    <w:p w:rsidR="00000000" w:rsidDel="00000000" w:rsidP="00000000" w:rsidRDefault="00000000" w:rsidRPr="00000000" w14:paraId="00000060">
      <w:pPr>
        <w:spacing w:before="0" w:lineRule="auto"/>
        <w:rPr/>
      </w:pPr>
      <w:r w:rsidDel="00000000" w:rsidR="00000000" w:rsidRPr="00000000">
        <w:rPr>
          <w:rtl w:val="0"/>
        </w:rPr>
        <w:t xml:space="preserve">Insert elevator pitch for this initiative tailored specifically for this audience. </w:t>
      </w:r>
    </w:p>
    <w:p w:rsidR="00000000" w:rsidDel="00000000" w:rsidP="00000000" w:rsidRDefault="00000000" w:rsidRPr="00000000" w14:paraId="00000061">
      <w:pPr>
        <w:spacing w:before="0" w:lineRule="auto"/>
        <w:rPr/>
      </w:pPr>
      <w:r w:rsidDel="00000000" w:rsidR="00000000" w:rsidRPr="00000000">
        <w:rPr>
          <w:rtl w:val="0"/>
        </w:rPr>
      </w:r>
    </w:p>
    <w:p w:rsidR="00000000" w:rsidDel="00000000" w:rsidP="00000000" w:rsidRDefault="00000000" w:rsidRPr="00000000" w14:paraId="00000062">
      <w:pPr>
        <w:spacing w:before="0" w:lineRule="auto"/>
        <w:rPr/>
      </w:pPr>
      <w:r w:rsidDel="00000000" w:rsidR="00000000" w:rsidRPr="00000000">
        <w:rPr>
          <w:rtl w:val="0"/>
        </w:rPr>
        <w:t xml:space="preserve">Etc.</w:t>
      </w:r>
    </w:p>
    <w:p w:rsidR="00000000" w:rsidDel="00000000" w:rsidP="00000000" w:rsidRDefault="00000000" w:rsidRPr="00000000" w14:paraId="00000063">
      <w:pPr>
        <w:spacing w:before="0" w:lineRule="auto"/>
        <w:rPr/>
      </w:pPr>
      <w:r w:rsidDel="00000000" w:rsidR="00000000" w:rsidRPr="00000000">
        <w:rPr>
          <w:rtl w:val="0"/>
        </w:rPr>
      </w:r>
    </w:p>
    <w:p w:rsidR="00000000" w:rsidDel="00000000" w:rsidP="00000000" w:rsidRDefault="00000000" w:rsidRPr="00000000" w14:paraId="00000064">
      <w:pPr>
        <w:pStyle w:val="Heading3"/>
        <w:spacing w:before="0" w:lineRule="auto"/>
        <w:rPr/>
      </w:pPr>
      <w:bookmarkStart w:colFirst="0" w:colLast="0" w:name="_ri8tgn9bur0p" w:id="25"/>
      <w:bookmarkEnd w:id="25"/>
      <w:r w:rsidDel="00000000" w:rsidR="00000000" w:rsidRPr="00000000">
        <w:rPr>
          <w:rtl w:val="0"/>
        </w:rPr>
        <w:t xml:space="preserve">Talking Points</w:t>
      </w:r>
    </w:p>
    <w:p w:rsidR="00000000" w:rsidDel="00000000" w:rsidP="00000000" w:rsidRDefault="00000000" w:rsidRPr="00000000" w14:paraId="00000065">
      <w:pPr>
        <w:spacing w:before="0" w:lineRule="auto"/>
        <w:rPr/>
      </w:pPr>
      <w:r w:rsidDel="00000000" w:rsidR="00000000" w:rsidRPr="00000000">
        <w:rPr>
          <w:rtl w:val="0"/>
        </w:rPr>
        <w:t xml:space="preserve">Use the following questions to write talking points for your initiative. General talking points will stay fairly consistent regardless of the audience. Audience-specific points should be designated as such (see “Why Should Your Audience Care” section below). </w:t>
      </w:r>
    </w:p>
    <w:p w:rsidR="00000000" w:rsidDel="00000000" w:rsidP="00000000" w:rsidRDefault="00000000" w:rsidRPr="00000000" w14:paraId="00000066">
      <w:pPr>
        <w:spacing w:before="0" w:lineRule="auto"/>
        <w:rPr/>
      </w:pPr>
      <w:r w:rsidDel="00000000" w:rsidR="00000000" w:rsidRPr="00000000">
        <w:rPr>
          <w:rtl w:val="0"/>
        </w:rPr>
      </w:r>
    </w:p>
    <w:p w:rsidR="00000000" w:rsidDel="00000000" w:rsidP="00000000" w:rsidRDefault="00000000" w:rsidRPr="00000000" w14:paraId="00000067">
      <w:pPr>
        <w:pStyle w:val="Heading4"/>
        <w:spacing w:before="0" w:lineRule="auto"/>
        <w:rPr/>
      </w:pPr>
      <w:bookmarkStart w:colFirst="0" w:colLast="0" w:name="_umpctfduk47h" w:id="26"/>
      <w:bookmarkEnd w:id="26"/>
      <w:r w:rsidDel="00000000" w:rsidR="00000000" w:rsidRPr="00000000">
        <w:rPr>
          <w:rtl w:val="0"/>
        </w:rPr>
        <w:t xml:space="preserve">What is happening? Or what is the critical information to know?</w:t>
      </w:r>
    </w:p>
    <w:p w:rsidR="00000000" w:rsidDel="00000000" w:rsidP="00000000" w:rsidRDefault="00000000" w:rsidRPr="00000000" w14:paraId="00000068">
      <w:pPr>
        <w:spacing w:before="0" w:lineRule="auto"/>
        <w:rPr/>
      </w:pPr>
      <w:r w:rsidDel="00000000" w:rsidR="00000000" w:rsidRPr="00000000">
        <w:rPr>
          <w:rtl w:val="0"/>
        </w:rPr>
        <w:t xml:space="preserve">Insert</w:t>
      </w:r>
    </w:p>
    <w:p w:rsidR="00000000" w:rsidDel="00000000" w:rsidP="00000000" w:rsidRDefault="00000000" w:rsidRPr="00000000" w14:paraId="00000069">
      <w:pPr>
        <w:pStyle w:val="Heading4"/>
        <w:spacing w:before="0" w:lineRule="auto"/>
        <w:rPr/>
      </w:pPr>
      <w:bookmarkStart w:colFirst="0" w:colLast="0" w:name="_8awzwrmulz81" w:id="27"/>
      <w:bookmarkEnd w:id="27"/>
      <w:r w:rsidDel="00000000" w:rsidR="00000000" w:rsidRPr="00000000">
        <w:rPr>
          <w:rtl w:val="0"/>
        </w:rPr>
      </w:r>
    </w:p>
    <w:p w:rsidR="00000000" w:rsidDel="00000000" w:rsidP="00000000" w:rsidRDefault="00000000" w:rsidRPr="00000000" w14:paraId="0000006A">
      <w:pPr>
        <w:pStyle w:val="Heading4"/>
        <w:spacing w:before="0" w:lineRule="auto"/>
        <w:rPr/>
      </w:pPr>
      <w:bookmarkStart w:colFirst="0" w:colLast="0" w:name="_gmphp1werhh9" w:id="28"/>
      <w:bookmarkEnd w:id="28"/>
      <w:r w:rsidDel="00000000" w:rsidR="00000000" w:rsidRPr="00000000">
        <w:rPr>
          <w:rtl w:val="0"/>
        </w:rPr>
        <w:t xml:space="preserve">Who is this initiative, service, or message for?</w:t>
      </w:r>
    </w:p>
    <w:p w:rsidR="00000000" w:rsidDel="00000000" w:rsidP="00000000" w:rsidRDefault="00000000" w:rsidRPr="00000000" w14:paraId="0000006B">
      <w:pPr>
        <w:spacing w:before="0" w:lineRule="auto"/>
        <w:rPr/>
      </w:pPr>
      <w:r w:rsidDel="00000000" w:rsidR="00000000" w:rsidRPr="00000000">
        <w:rPr>
          <w:rtl w:val="0"/>
        </w:rPr>
        <w:t xml:space="preserve">Insert</w:t>
      </w:r>
    </w:p>
    <w:p w:rsidR="00000000" w:rsidDel="00000000" w:rsidP="00000000" w:rsidRDefault="00000000" w:rsidRPr="00000000" w14:paraId="0000006C">
      <w:pPr>
        <w:spacing w:before="0" w:lineRule="auto"/>
        <w:rPr/>
      </w:pPr>
      <w:r w:rsidDel="00000000" w:rsidR="00000000" w:rsidRPr="00000000">
        <w:rPr>
          <w:rtl w:val="0"/>
        </w:rPr>
      </w:r>
    </w:p>
    <w:p w:rsidR="00000000" w:rsidDel="00000000" w:rsidP="00000000" w:rsidRDefault="00000000" w:rsidRPr="00000000" w14:paraId="0000006D">
      <w:pPr>
        <w:pStyle w:val="Heading4"/>
        <w:spacing w:before="0" w:lineRule="auto"/>
        <w:rPr/>
      </w:pPr>
      <w:bookmarkStart w:colFirst="0" w:colLast="0" w:name="_c0xnb25et5ac" w:id="29"/>
      <w:bookmarkEnd w:id="29"/>
      <w:r w:rsidDel="00000000" w:rsidR="00000000" w:rsidRPr="00000000">
        <w:rPr>
          <w:rtl w:val="0"/>
        </w:rPr>
        <w:t xml:space="preserve">Who is behind it? Are there any partners? </w:t>
      </w:r>
    </w:p>
    <w:p w:rsidR="00000000" w:rsidDel="00000000" w:rsidP="00000000" w:rsidRDefault="00000000" w:rsidRPr="00000000" w14:paraId="0000006E">
      <w:pPr>
        <w:spacing w:before="0" w:lineRule="auto"/>
        <w:rPr/>
      </w:pPr>
      <w:r w:rsidDel="00000000" w:rsidR="00000000" w:rsidRPr="00000000">
        <w:rPr>
          <w:rtl w:val="0"/>
        </w:rPr>
        <w:t xml:space="preserve">Insert</w:t>
      </w:r>
    </w:p>
    <w:p w:rsidR="00000000" w:rsidDel="00000000" w:rsidP="00000000" w:rsidRDefault="00000000" w:rsidRPr="00000000" w14:paraId="0000006F">
      <w:pPr>
        <w:pStyle w:val="Heading4"/>
        <w:spacing w:before="0" w:lineRule="auto"/>
        <w:rPr/>
      </w:pPr>
      <w:bookmarkStart w:colFirst="0" w:colLast="0" w:name="_k8irog7t5zee" w:id="30"/>
      <w:bookmarkEnd w:id="30"/>
      <w:r w:rsidDel="00000000" w:rsidR="00000000" w:rsidRPr="00000000">
        <w:rPr>
          <w:rtl w:val="0"/>
        </w:rPr>
      </w:r>
    </w:p>
    <w:p w:rsidR="00000000" w:rsidDel="00000000" w:rsidP="00000000" w:rsidRDefault="00000000" w:rsidRPr="00000000" w14:paraId="00000070">
      <w:pPr>
        <w:pStyle w:val="Heading4"/>
        <w:spacing w:before="0" w:lineRule="auto"/>
        <w:rPr/>
      </w:pPr>
      <w:bookmarkStart w:colFirst="0" w:colLast="0" w:name="_p5d6esqpyuly" w:id="31"/>
      <w:bookmarkEnd w:id="31"/>
      <w:r w:rsidDel="00000000" w:rsidR="00000000" w:rsidRPr="00000000">
        <w:rPr>
          <w:rtl w:val="0"/>
        </w:rPr>
        <w:t xml:space="preserve">When is it happening? Are there deadlines? When is this message relevant to your audience?   </w:t>
      </w:r>
    </w:p>
    <w:p w:rsidR="00000000" w:rsidDel="00000000" w:rsidP="00000000" w:rsidRDefault="00000000" w:rsidRPr="00000000" w14:paraId="00000071">
      <w:pPr>
        <w:spacing w:before="0" w:lineRule="auto"/>
        <w:rPr/>
      </w:pPr>
      <w:r w:rsidDel="00000000" w:rsidR="00000000" w:rsidRPr="00000000">
        <w:rPr>
          <w:rtl w:val="0"/>
        </w:rPr>
        <w:t xml:space="preserve">Insert</w:t>
      </w:r>
    </w:p>
    <w:p w:rsidR="00000000" w:rsidDel="00000000" w:rsidP="00000000" w:rsidRDefault="00000000" w:rsidRPr="00000000" w14:paraId="00000072">
      <w:pPr>
        <w:spacing w:before="0" w:lineRule="auto"/>
        <w:rPr/>
      </w:pPr>
      <w:r w:rsidDel="00000000" w:rsidR="00000000" w:rsidRPr="00000000">
        <w:rPr>
          <w:rtl w:val="0"/>
        </w:rPr>
      </w:r>
    </w:p>
    <w:p w:rsidR="00000000" w:rsidDel="00000000" w:rsidP="00000000" w:rsidRDefault="00000000" w:rsidRPr="00000000" w14:paraId="00000073">
      <w:pPr>
        <w:pStyle w:val="Heading4"/>
        <w:spacing w:before="0" w:lineRule="auto"/>
        <w:rPr/>
      </w:pPr>
      <w:bookmarkStart w:colFirst="0" w:colLast="0" w:name="_g1x05tsodns6" w:id="32"/>
      <w:bookmarkEnd w:id="32"/>
      <w:r w:rsidDel="00000000" w:rsidR="00000000" w:rsidRPr="00000000">
        <w:rPr>
          <w:rtl w:val="0"/>
        </w:rPr>
        <w:t xml:space="preserve">Where is this happening? Or where can they find more information? </w:t>
      </w:r>
    </w:p>
    <w:p w:rsidR="00000000" w:rsidDel="00000000" w:rsidP="00000000" w:rsidRDefault="00000000" w:rsidRPr="00000000" w14:paraId="00000074">
      <w:pPr>
        <w:spacing w:before="0" w:lineRule="auto"/>
        <w:rPr/>
      </w:pPr>
      <w:r w:rsidDel="00000000" w:rsidR="00000000" w:rsidRPr="00000000">
        <w:rPr>
          <w:rtl w:val="0"/>
        </w:rPr>
        <w:t xml:space="preserve">Insert</w:t>
      </w:r>
    </w:p>
    <w:p w:rsidR="00000000" w:rsidDel="00000000" w:rsidP="00000000" w:rsidRDefault="00000000" w:rsidRPr="00000000" w14:paraId="00000075">
      <w:pPr>
        <w:spacing w:before="0" w:lineRule="auto"/>
        <w:rPr/>
      </w:pPr>
      <w:r w:rsidDel="00000000" w:rsidR="00000000" w:rsidRPr="00000000">
        <w:rPr>
          <w:rtl w:val="0"/>
        </w:rPr>
      </w:r>
    </w:p>
    <w:p w:rsidR="00000000" w:rsidDel="00000000" w:rsidP="00000000" w:rsidRDefault="00000000" w:rsidRPr="00000000" w14:paraId="00000076">
      <w:pPr>
        <w:pStyle w:val="Heading4"/>
        <w:spacing w:before="0" w:lineRule="auto"/>
        <w:rPr/>
      </w:pPr>
      <w:bookmarkStart w:colFirst="0" w:colLast="0" w:name="_rvfjnw51zmis" w:id="33"/>
      <w:bookmarkEnd w:id="33"/>
      <w:r w:rsidDel="00000000" w:rsidR="00000000" w:rsidRPr="00000000">
        <w:rPr>
          <w:rtl w:val="0"/>
        </w:rPr>
        <w:t xml:space="preserve">Why should your audience members care?</w:t>
      </w:r>
    </w:p>
    <w:p w:rsidR="00000000" w:rsidDel="00000000" w:rsidP="00000000" w:rsidRDefault="00000000" w:rsidRPr="00000000" w14:paraId="00000077">
      <w:pPr>
        <w:spacing w:before="0" w:lineRule="auto"/>
        <w:rPr/>
      </w:pPr>
      <w:r w:rsidDel="00000000" w:rsidR="00000000" w:rsidRPr="00000000">
        <w:rPr>
          <w:rFonts w:ascii="Roboto" w:cs="Roboto" w:eastAsia="Roboto" w:hAnsi="Roboto"/>
          <w:b w:val="1"/>
          <w:rtl w:val="0"/>
        </w:rPr>
        <w:t xml:space="preserve">Note:</w:t>
      </w:r>
      <w:r w:rsidDel="00000000" w:rsidR="00000000" w:rsidRPr="00000000">
        <w:rPr>
          <w:rtl w:val="0"/>
        </w:rPr>
        <w:t xml:space="preserve"> In this section, you may want to expand on your positioning statements and develop additional talking points segmented by audience. After all, your audiences’ concerns, needs, interests, and methods of communicating vary. </w:t>
      </w:r>
    </w:p>
    <w:p w:rsidR="00000000" w:rsidDel="00000000" w:rsidP="00000000" w:rsidRDefault="00000000" w:rsidRPr="00000000" w14:paraId="00000078">
      <w:pPr>
        <w:pStyle w:val="Heading1"/>
        <w:spacing w:before="0" w:lineRule="auto"/>
        <w:rPr/>
      </w:pPr>
      <w:bookmarkStart w:colFirst="0" w:colLast="0" w:name="_yae3zx4tnwpl" w:id="34"/>
      <w:bookmarkEnd w:id="34"/>
      <w:r w:rsidDel="00000000" w:rsidR="00000000" w:rsidRPr="00000000">
        <w:rPr>
          <w:rtl w:val="0"/>
        </w:rPr>
      </w:r>
    </w:p>
    <w:p w:rsidR="00000000" w:rsidDel="00000000" w:rsidP="00000000" w:rsidRDefault="00000000" w:rsidRPr="00000000" w14:paraId="00000079">
      <w:pPr>
        <w:pStyle w:val="Heading1"/>
        <w:spacing w:before="0" w:lineRule="auto"/>
        <w:rPr/>
      </w:pPr>
      <w:bookmarkStart w:colFirst="0" w:colLast="0" w:name="_5aojd137iv41" w:id="35"/>
      <w:bookmarkEnd w:id="35"/>
      <w:r w:rsidDel="00000000" w:rsidR="00000000" w:rsidRPr="00000000">
        <w:rPr>
          <w:rtl w:val="0"/>
        </w:rPr>
        <w:t xml:space="preserve">Objectives and KPIs</w:t>
      </w:r>
    </w:p>
    <w:p w:rsidR="00000000" w:rsidDel="00000000" w:rsidP="00000000" w:rsidRDefault="00000000" w:rsidRPr="00000000" w14:paraId="0000007A">
      <w:pPr>
        <w:spacing w:before="0" w:lineRule="auto"/>
        <w:rPr/>
      </w:pPr>
      <w:r w:rsidDel="00000000" w:rsidR="00000000" w:rsidRPr="00000000">
        <w:rPr>
          <w:rtl w:val="0"/>
        </w:rPr>
      </w:r>
    </w:p>
    <w:p w:rsidR="00000000" w:rsidDel="00000000" w:rsidP="00000000" w:rsidRDefault="00000000" w:rsidRPr="00000000" w14:paraId="0000007B">
      <w:pPr>
        <w:pStyle w:val="Heading3"/>
        <w:spacing w:before="0" w:lineRule="auto"/>
        <w:rPr/>
      </w:pPr>
      <w:bookmarkStart w:colFirst="0" w:colLast="0" w:name="_yqmserqoxn36" w:id="36"/>
      <w:bookmarkEnd w:id="36"/>
      <w:r w:rsidDel="00000000" w:rsidR="00000000" w:rsidRPr="00000000">
        <w:rPr>
          <w:rtl w:val="0"/>
        </w:rPr>
        <w:t xml:space="preserve">Objective 1: &lt;insert&gt;</w:t>
      </w:r>
    </w:p>
    <w:p w:rsidR="00000000" w:rsidDel="00000000" w:rsidP="00000000" w:rsidRDefault="00000000" w:rsidRPr="00000000" w14:paraId="0000007C">
      <w:pPr>
        <w:pStyle w:val="Heading4"/>
        <w:spacing w:before="0" w:lineRule="auto"/>
        <w:rPr/>
      </w:pPr>
      <w:bookmarkStart w:colFirst="0" w:colLast="0" w:name="_29mzh5ik2j8p" w:id="37"/>
      <w:bookmarkEnd w:id="37"/>
      <w:r w:rsidDel="00000000" w:rsidR="00000000" w:rsidRPr="00000000">
        <w:rPr>
          <w:rtl w:val="0"/>
        </w:rPr>
        <w:t xml:space="preserve">Measure: &lt;insert&gt;</w:t>
      </w:r>
    </w:p>
    <w:p w:rsidR="00000000" w:rsidDel="00000000" w:rsidP="00000000" w:rsidRDefault="00000000" w:rsidRPr="00000000" w14:paraId="0000007D">
      <w:pPr>
        <w:numPr>
          <w:ilvl w:val="0"/>
          <w:numId w:val="3"/>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KPI 1: &lt;insert&gt;</w:t>
      </w:r>
    </w:p>
    <w:p w:rsidR="00000000" w:rsidDel="00000000" w:rsidP="00000000" w:rsidRDefault="00000000" w:rsidRPr="00000000" w14:paraId="0000007E">
      <w:pPr>
        <w:numPr>
          <w:ilvl w:val="0"/>
          <w:numId w:val="3"/>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KPI 2: &lt;insert&gt;</w:t>
      </w:r>
    </w:p>
    <w:p w:rsidR="00000000" w:rsidDel="00000000" w:rsidP="00000000" w:rsidRDefault="00000000" w:rsidRPr="00000000" w14:paraId="0000007F">
      <w:pPr>
        <w:spacing w:before="0" w:lineRule="auto"/>
        <w:rPr/>
      </w:pPr>
      <w:r w:rsidDel="00000000" w:rsidR="00000000" w:rsidRPr="00000000">
        <w:rPr>
          <w:rtl w:val="0"/>
        </w:rPr>
      </w:r>
    </w:p>
    <w:p w:rsidR="00000000" w:rsidDel="00000000" w:rsidP="00000000" w:rsidRDefault="00000000" w:rsidRPr="00000000" w14:paraId="00000080">
      <w:pPr>
        <w:pStyle w:val="Heading3"/>
        <w:spacing w:before="0" w:lineRule="auto"/>
        <w:rPr/>
      </w:pPr>
      <w:bookmarkStart w:colFirst="0" w:colLast="0" w:name="_tnewm19hyg4m" w:id="38"/>
      <w:bookmarkEnd w:id="38"/>
      <w:r w:rsidDel="00000000" w:rsidR="00000000" w:rsidRPr="00000000">
        <w:rPr>
          <w:rtl w:val="0"/>
        </w:rPr>
        <w:t xml:space="preserve">Objective 2: &lt;insert&gt;</w:t>
      </w:r>
    </w:p>
    <w:p w:rsidR="00000000" w:rsidDel="00000000" w:rsidP="00000000" w:rsidRDefault="00000000" w:rsidRPr="00000000" w14:paraId="00000081">
      <w:pPr>
        <w:pStyle w:val="Heading4"/>
        <w:spacing w:before="0" w:lineRule="auto"/>
        <w:rPr/>
      </w:pPr>
      <w:bookmarkStart w:colFirst="0" w:colLast="0" w:name="_3flvhswb0a1i" w:id="39"/>
      <w:bookmarkEnd w:id="39"/>
      <w:r w:rsidDel="00000000" w:rsidR="00000000" w:rsidRPr="00000000">
        <w:rPr>
          <w:rtl w:val="0"/>
        </w:rPr>
        <w:t xml:space="preserve">Measure: &lt;insert&gt;</w:t>
      </w:r>
    </w:p>
    <w:p w:rsidR="00000000" w:rsidDel="00000000" w:rsidP="00000000" w:rsidRDefault="00000000" w:rsidRPr="00000000" w14:paraId="00000082">
      <w:pPr>
        <w:numPr>
          <w:ilvl w:val="0"/>
          <w:numId w:val="6"/>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KPI 1: &lt;insert&gt;</w:t>
      </w:r>
    </w:p>
    <w:p w:rsidR="00000000" w:rsidDel="00000000" w:rsidP="00000000" w:rsidRDefault="00000000" w:rsidRPr="00000000" w14:paraId="00000083">
      <w:pPr>
        <w:numPr>
          <w:ilvl w:val="0"/>
          <w:numId w:val="6"/>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KPI 2: &lt;insert&gt;</w:t>
      </w:r>
    </w:p>
    <w:p w:rsidR="00000000" w:rsidDel="00000000" w:rsidP="00000000" w:rsidRDefault="00000000" w:rsidRPr="00000000" w14:paraId="00000084">
      <w:pPr>
        <w:spacing w:before="0" w:lineRule="auto"/>
        <w:rPr/>
      </w:pPr>
      <w:r w:rsidDel="00000000" w:rsidR="00000000" w:rsidRPr="00000000">
        <w:rPr>
          <w:rtl w:val="0"/>
        </w:rPr>
      </w:r>
    </w:p>
    <w:p w:rsidR="00000000" w:rsidDel="00000000" w:rsidP="00000000" w:rsidRDefault="00000000" w:rsidRPr="00000000" w14:paraId="00000085">
      <w:pPr>
        <w:spacing w:before="0" w:lineRule="auto"/>
        <w:rPr/>
      </w:pPr>
      <w:r w:rsidDel="00000000" w:rsidR="00000000" w:rsidRPr="00000000">
        <w:rPr>
          <w:rtl w:val="0"/>
        </w:rPr>
        <w:t xml:space="preserve">Etc.</w:t>
      </w:r>
    </w:p>
    <w:p w:rsidR="00000000" w:rsidDel="00000000" w:rsidP="00000000" w:rsidRDefault="00000000" w:rsidRPr="00000000" w14:paraId="00000086">
      <w:pPr>
        <w:spacing w:before="0" w:lineRule="auto"/>
        <w:rPr/>
      </w:pPr>
      <w:r w:rsidDel="00000000" w:rsidR="00000000" w:rsidRPr="00000000">
        <w:rPr>
          <w:rtl w:val="0"/>
        </w:rPr>
      </w:r>
    </w:p>
    <w:p w:rsidR="00000000" w:rsidDel="00000000" w:rsidP="00000000" w:rsidRDefault="00000000" w:rsidRPr="00000000" w14:paraId="00000087">
      <w:pPr>
        <w:spacing w:before="0" w:lineRule="auto"/>
        <w:rPr/>
      </w:pPr>
      <w:r w:rsidDel="00000000" w:rsidR="00000000" w:rsidRPr="00000000">
        <w:rPr>
          <w:rtl w:val="0"/>
        </w:rPr>
      </w:r>
    </w:p>
    <w:p w:rsidR="00000000" w:rsidDel="00000000" w:rsidP="00000000" w:rsidRDefault="00000000" w:rsidRPr="00000000" w14:paraId="00000088">
      <w:pPr>
        <w:pStyle w:val="Heading1"/>
        <w:spacing w:before="0" w:lineRule="auto"/>
        <w:rPr/>
      </w:pPr>
      <w:bookmarkStart w:colFirst="0" w:colLast="0" w:name="_hvmzlg1swx8g" w:id="40"/>
      <w:bookmarkEnd w:id="40"/>
      <w:r w:rsidDel="00000000" w:rsidR="00000000" w:rsidRPr="00000000">
        <w:rPr>
          <w:rtl w:val="0"/>
        </w:rPr>
        <w:t xml:space="preserve">Timeline and Budget</w:t>
      </w:r>
    </w:p>
    <w:p w:rsidR="00000000" w:rsidDel="00000000" w:rsidP="00000000" w:rsidRDefault="00000000" w:rsidRPr="00000000" w14:paraId="00000089">
      <w:pPr>
        <w:pStyle w:val="Heading5"/>
        <w:spacing w:before="0" w:lineRule="auto"/>
        <w:rPr/>
      </w:pPr>
      <w:bookmarkStart w:colFirst="0" w:colLast="0" w:name="_e52wk1vtkb5z" w:id="41"/>
      <w:bookmarkEnd w:id="41"/>
      <w:r w:rsidDel="00000000" w:rsidR="00000000" w:rsidRPr="00000000">
        <w:rPr>
          <w:rtl w:val="0"/>
        </w:rPr>
        <w:t xml:space="preserve">Timeline: &lt;Insert&gt;</w:t>
      </w:r>
    </w:p>
    <w:p w:rsidR="00000000" w:rsidDel="00000000" w:rsidP="00000000" w:rsidRDefault="00000000" w:rsidRPr="00000000" w14:paraId="0000008A">
      <w:pPr>
        <w:pStyle w:val="Heading5"/>
        <w:spacing w:before="0" w:lineRule="auto"/>
        <w:rPr/>
      </w:pPr>
      <w:bookmarkStart w:colFirst="0" w:colLast="0" w:name="_3m0wyez9r224" w:id="42"/>
      <w:bookmarkEnd w:id="42"/>
      <w:r w:rsidDel="00000000" w:rsidR="00000000" w:rsidRPr="00000000">
        <w:rPr>
          <w:rtl w:val="0"/>
        </w:rPr>
        <w:t xml:space="preserve">Total Budget: &lt;Insert&gt;</w:t>
      </w:r>
    </w:p>
    <w:p w:rsidR="00000000" w:rsidDel="00000000" w:rsidP="00000000" w:rsidRDefault="00000000" w:rsidRPr="00000000" w14:paraId="0000008B">
      <w:pPr>
        <w:spacing w:before="0" w:lineRule="auto"/>
        <w:rPr/>
      </w:pPr>
      <w:r w:rsidDel="00000000" w:rsidR="00000000" w:rsidRPr="00000000">
        <w:rPr>
          <w:rtl w:val="0"/>
        </w:rPr>
      </w:r>
    </w:p>
    <w:p w:rsidR="00000000" w:rsidDel="00000000" w:rsidP="00000000" w:rsidRDefault="00000000" w:rsidRPr="00000000" w14:paraId="0000008C">
      <w:pPr>
        <w:pStyle w:val="Heading3"/>
        <w:spacing w:before="0" w:lineRule="auto"/>
        <w:rPr/>
      </w:pPr>
      <w:bookmarkStart w:colFirst="0" w:colLast="0" w:name="_23j00ijm78m" w:id="43"/>
      <w:bookmarkEnd w:id="43"/>
      <w:r w:rsidDel="00000000" w:rsidR="00000000" w:rsidRPr="00000000">
        <w:rPr>
          <w:rtl w:val="0"/>
        </w:rPr>
        <w:t xml:space="preserve">Detailed Timeline</w:t>
      </w:r>
    </w:p>
    <w:p w:rsidR="00000000" w:rsidDel="00000000" w:rsidP="00000000" w:rsidRDefault="00000000" w:rsidRPr="00000000" w14:paraId="0000008D">
      <w:pPr>
        <w:spacing w:before="0" w:lineRule="auto"/>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Task or 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Assigned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Collaborators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Date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before="0" w:line="240" w:lineRule="auto"/>
              <w:rPr/>
            </w:pPr>
            <w:r w:rsidDel="00000000" w:rsidR="00000000" w:rsidRPr="00000000">
              <w:rPr>
                <w:rtl w:val="0"/>
              </w:rPr>
            </w:r>
          </w:p>
        </w:tc>
      </w:tr>
    </w:tbl>
    <w:p w:rsidR="00000000" w:rsidDel="00000000" w:rsidP="00000000" w:rsidRDefault="00000000" w:rsidRPr="00000000" w14:paraId="000000EE">
      <w:pPr>
        <w:pStyle w:val="Heading3"/>
        <w:spacing w:before="0" w:lineRule="auto"/>
        <w:rPr/>
      </w:pPr>
      <w:bookmarkStart w:colFirst="0" w:colLast="0" w:name="_wlc78y95mppc" w:id="44"/>
      <w:bookmarkEnd w:id="44"/>
      <w:r w:rsidDel="00000000" w:rsidR="00000000" w:rsidRPr="00000000">
        <w:rPr>
          <w:rtl w:val="0"/>
        </w:rPr>
      </w:r>
    </w:p>
    <w:p w:rsidR="00000000" w:rsidDel="00000000" w:rsidP="00000000" w:rsidRDefault="00000000" w:rsidRPr="00000000" w14:paraId="000000EF">
      <w:pPr>
        <w:pStyle w:val="Heading3"/>
        <w:spacing w:before="0" w:lineRule="auto"/>
        <w:rPr/>
      </w:pPr>
      <w:bookmarkStart w:colFirst="0" w:colLast="0" w:name="_mrsmns1z4md3" w:id="45"/>
      <w:bookmarkEnd w:id="45"/>
      <w:r w:rsidDel="00000000" w:rsidR="00000000" w:rsidRPr="00000000">
        <w:rPr>
          <w:rtl w:val="0"/>
        </w:rPr>
        <w:t xml:space="preserve">Detailed Budget</w:t>
      </w:r>
    </w:p>
    <w:p w:rsidR="00000000" w:rsidDel="00000000" w:rsidP="00000000" w:rsidRDefault="00000000" w:rsidRPr="00000000" w14:paraId="000000F0">
      <w:pPr>
        <w:spacing w:before="0" w:lineRule="au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Expense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Vendor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Any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before="0" w:line="240" w:lineRule="auto"/>
              <w:rPr>
                <w:rFonts w:ascii="Roboto" w:cs="Roboto" w:eastAsia="Roboto" w:hAnsi="Roboto"/>
                <w:b w:val="1"/>
              </w:rPr>
            </w:pPr>
            <w:r w:rsidDel="00000000" w:rsidR="00000000" w:rsidRPr="00000000">
              <w:rPr>
                <w:rFonts w:ascii="Roboto" w:cs="Roboto" w:eastAsia="Roboto" w:hAnsi="Roboto"/>
                <w:b w:val="1"/>
                <w:rtl w:val="0"/>
              </w:rPr>
              <w:t xml:space="preserve">Amount/Cost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before="0"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before="0" w:line="240" w:lineRule="auto"/>
              <w:rPr/>
            </w:pPr>
            <w:r w:rsidDel="00000000" w:rsidR="00000000" w:rsidRPr="00000000">
              <w:rPr>
                <w:rtl w:val="0"/>
              </w:rPr>
            </w:r>
          </w:p>
        </w:tc>
      </w:tr>
    </w:tbl>
    <w:p w:rsidR="00000000" w:rsidDel="00000000" w:rsidP="00000000" w:rsidRDefault="00000000" w:rsidRPr="00000000" w14:paraId="00000149">
      <w:pPr>
        <w:spacing w:before="0" w:lineRule="auto"/>
        <w:rPr/>
      </w:pPr>
      <w:r w:rsidDel="00000000" w:rsidR="00000000" w:rsidRPr="00000000">
        <w:rPr>
          <w:rtl w:val="0"/>
        </w:rPr>
      </w:r>
    </w:p>
    <w:p w:rsidR="00000000" w:rsidDel="00000000" w:rsidP="00000000" w:rsidRDefault="00000000" w:rsidRPr="00000000" w14:paraId="0000014A">
      <w:pPr>
        <w:pStyle w:val="Heading1"/>
        <w:spacing w:before="0" w:lineRule="auto"/>
        <w:rPr/>
      </w:pPr>
      <w:bookmarkStart w:colFirst="0" w:colLast="0" w:name="_2gf5zqej5wl0" w:id="46"/>
      <w:bookmarkEnd w:id="46"/>
      <w:r w:rsidDel="00000000" w:rsidR="00000000" w:rsidRPr="00000000">
        <w:rPr>
          <w:rtl w:val="0"/>
        </w:rPr>
        <w:t xml:space="preserve">Strategy</w:t>
      </w:r>
    </w:p>
    <w:p w:rsidR="00000000" w:rsidDel="00000000" w:rsidP="00000000" w:rsidRDefault="00000000" w:rsidRPr="00000000" w14:paraId="0000014B">
      <w:pPr>
        <w:pStyle w:val="Heading3"/>
        <w:spacing w:before="0" w:lineRule="auto"/>
        <w:rPr/>
      </w:pPr>
      <w:bookmarkStart w:colFirst="0" w:colLast="0" w:name="_j6ecrkdhg6nf" w:id="47"/>
      <w:bookmarkEnd w:id="47"/>
      <w:r w:rsidDel="00000000" w:rsidR="00000000" w:rsidRPr="00000000">
        <w:rPr>
          <w:rtl w:val="0"/>
        </w:rPr>
        <w:t xml:space="preserve">Strategy 1: &lt;insert&gt;</w:t>
      </w:r>
    </w:p>
    <w:p w:rsidR="00000000" w:rsidDel="00000000" w:rsidP="00000000" w:rsidRDefault="00000000" w:rsidRPr="00000000" w14:paraId="0000014C">
      <w:pPr>
        <w:numPr>
          <w:ilvl w:val="0"/>
          <w:numId w:val="5"/>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Tactic 1: &lt;insert&gt;</w:t>
      </w:r>
    </w:p>
    <w:p w:rsidR="00000000" w:rsidDel="00000000" w:rsidP="00000000" w:rsidRDefault="00000000" w:rsidRPr="00000000" w14:paraId="0000014D">
      <w:pPr>
        <w:numPr>
          <w:ilvl w:val="1"/>
          <w:numId w:val="5"/>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Channel: &lt;insert&gt;</w:t>
      </w:r>
    </w:p>
    <w:p w:rsidR="00000000" w:rsidDel="00000000" w:rsidP="00000000" w:rsidRDefault="00000000" w:rsidRPr="00000000" w14:paraId="0000014E">
      <w:pPr>
        <w:numPr>
          <w:ilvl w:val="0"/>
          <w:numId w:val="5"/>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Tactic 2: &lt;insert&gt;</w:t>
      </w:r>
    </w:p>
    <w:p w:rsidR="00000000" w:rsidDel="00000000" w:rsidP="00000000" w:rsidRDefault="00000000" w:rsidRPr="00000000" w14:paraId="0000014F">
      <w:pPr>
        <w:numPr>
          <w:ilvl w:val="1"/>
          <w:numId w:val="5"/>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Channel: &lt;insert&gt;</w:t>
      </w:r>
    </w:p>
    <w:p w:rsidR="00000000" w:rsidDel="00000000" w:rsidP="00000000" w:rsidRDefault="00000000" w:rsidRPr="00000000" w14:paraId="00000150">
      <w:pPr>
        <w:pStyle w:val="Heading3"/>
        <w:spacing w:before="0" w:lineRule="auto"/>
        <w:rPr/>
      </w:pPr>
      <w:bookmarkStart w:colFirst="0" w:colLast="0" w:name="_pep4m3190m7d" w:id="48"/>
      <w:bookmarkEnd w:id="48"/>
      <w:r w:rsidDel="00000000" w:rsidR="00000000" w:rsidRPr="00000000">
        <w:rPr>
          <w:rtl w:val="0"/>
        </w:rPr>
      </w:r>
    </w:p>
    <w:p w:rsidR="00000000" w:rsidDel="00000000" w:rsidP="00000000" w:rsidRDefault="00000000" w:rsidRPr="00000000" w14:paraId="00000151">
      <w:pPr>
        <w:pStyle w:val="Heading3"/>
        <w:spacing w:before="0" w:lineRule="auto"/>
        <w:rPr/>
      </w:pPr>
      <w:bookmarkStart w:colFirst="0" w:colLast="0" w:name="_m2sn6xijv4pr" w:id="49"/>
      <w:bookmarkEnd w:id="49"/>
      <w:r w:rsidDel="00000000" w:rsidR="00000000" w:rsidRPr="00000000">
        <w:rPr>
          <w:rtl w:val="0"/>
        </w:rPr>
        <w:t xml:space="preserve">Strategy 2: &lt;insert&gt;</w:t>
      </w:r>
    </w:p>
    <w:p w:rsidR="00000000" w:rsidDel="00000000" w:rsidP="00000000" w:rsidRDefault="00000000" w:rsidRPr="00000000" w14:paraId="00000152">
      <w:pPr>
        <w:numPr>
          <w:ilvl w:val="0"/>
          <w:numId w:val="5"/>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Tactic 1: &lt;insert&gt;</w:t>
      </w:r>
    </w:p>
    <w:p w:rsidR="00000000" w:rsidDel="00000000" w:rsidP="00000000" w:rsidRDefault="00000000" w:rsidRPr="00000000" w14:paraId="00000153">
      <w:pPr>
        <w:numPr>
          <w:ilvl w:val="1"/>
          <w:numId w:val="5"/>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Channel: &lt;insert&gt;</w:t>
      </w:r>
    </w:p>
    <w:p w:rsidR="00000000" w:rsidDel="00000000" w:rsidP="00000000" w:rsidRDefault="00000000" w:rsidRPr="00000000" w14:paraId="00000154">
      <w:pPr>
        <w:numPr>
          <w:ilvl w:val="0"/>
          <w:numId w:val="5"/>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Tactic 2: &lt;insert&gt;</w:t>
      </w:r>
    </w:p>
    <w:p w:rsidR="00000000" w:rsidDel="00000000" w:rsidP="00000000" w:rsidRDefault="00000000" w:rsidRPr="00000000" w14:paraId="00000155">
      <w:pPr>
        <w:numPr>
          <w:ilvl w:val="1"/>
          <w:numId w:val="5"/>
        </w:numPr>
        <w:spacing w:before="0" w:lineRule="auto"/>
        <w:ind w:left="1440" w:hanging="360"/>
        <w:rPr>
          <w:rFonts w:ascii="Roboto Light" w:cs="Roboto Light" w:eastAsia="Roboto Light" w:hAnsi="Roboto Light"/>
          <w:b w:val="0"/>
          <w:sz w:val="22"/>
          <w:szCs w:val="22"/>
        </w:rPr>
      </w:pPr>
      <w:r w:rsidDel="00000000" w:rsidR="00000000" w:rsidRPr="00000000">
        <w:rPr>
          <w:rtl w:val="0"/>
        </w:rPr>
        <w:t xml:space="preserve">Channel: &lt;insert&gt;</w:t>
      </w:r>
    </w:p>
    <w:p w:rsidR="00000000" w:rsidDel="00000000" w:rsidP="00000000" w:rsidRDefault="00000000" w:rsidRPr="00000000" w14:paraId="00000156">
      <w:pPr>
        <w:spacing w:before="0" w:lineRule="auto"/>
        <w:rPr/>
      </w:pPr>
      <w:r w:rsidDel="00000000" w:rsidR="00000000" w:rsidRPr="00000000">
        <w:rPr>
          <w:rtl w:val="0"/>
        </w:rPr>
      </w:r>
    </w:p>
    <w:p w:rsidR="00000000" w:rsidDel="00000000" w:rsidP="00000000" w:rsidRDefault="00000000" w:rsidRPr="00000000" w14:paraId="00000157">
      <w:pPr>
        <w:spacing w:before="0" w:lineRule="auto"/>
        <w:rPr/>
      </w:pPr>
      <w:r w:rsidDel="00000000" w:rsidR="00000000" w:rsidRPr="00000000">
        <w:rPr>
          <w:rtl w:val="0"/>
        </w:rPr>
        <w:t xml:space="preserve">Etc.</w:t>
      </w:r>
    </w:p>
    <w:p w:rsidR="00000000" w:rsidDel="00000000" w:rsidP="00000000" w:rsidRDefault="00000000" w:rsidRPr="00000000" w14:paraId="00000158">
      <w:pPr>
        <w:spacing w:before="0" w:lineRule="auto"/>
        <w:rPr/>
      </w:pPr>
      <w:r w:rsidDel="00000000" w:rsidR="00000000" w:rsidRPr="00000000">
        <w:rPr>
          <w:rtl w:val="0"/>
        </w:rPr>
      </w:r>
    </w:p>
    <w:p w:rsidR="00000000" w:rsidDel="00000000" w:rsidP="00000000" w:rsidRDefault="00000000" w:rsidRPr="00000000" w14:paraId="00000159">
      <w:pPr>
        <w:pStyle w:val="Heading1"/>
        <w:spacing w:before="0" w:lineRule="auto"/>
        <w:rPr/>
      </w:pPr>
      <w:bookmarkStart w:colFirst="0" w:colLast="0" w:name="_t0a60lhnvqcz" w:id="50"/>
      <w:bookmarkEnd w:id="50"/>
      <w:r w:rsidDel="00000000" w:rsidR="00000000" w:rsidRPr="00000000">
        <w:rPr>
          <w:rtl w:val="0"/>
        </w:rPr>
        <w:t xml:space="preserve">Feedback and Follow-Through</w:t>
      </w:r>
    </w:p>
    <w:p w:rsidR="00000000" w:rsidDel="00000000" w:rsidP="00000000" w:rsidRDefault="00000000" w:rsidRPr="00000000" w14:paraId="0000015A">
      <w:pPr>
        <w:pStyle w:val="Heading3"/>
        <w:spacing w:before="0" w:lineRule="auto"/>
        <w:rPr/>
      </w:pPr>
      <w:bookmarkStart w:colFirst="0" w:colLast="0" w:name="_chtx9rsg6dco" w:id="51"/>
      <w:bookmarkEnd w:id="51"/>
      <w:r w:rsidDel="00000000" w:rsidR="00000000" w:rsidRPr="00000000">
        <w:rPr>
          <w:rtl w:val="0"/>
        </w:rPr>
      </w:r>
    </w:p>
    <w:p w:rsidR="00000000" w:rsidDel="00000000" w:rsidP="00000000" w:rsidRDefault="00000000" w:rsidRPr="00000000" w14:paraId="0000015B">
      <w:pPr>
        <w:pStyle w:val="Heading3"/>
        <w:spacing w:before="0" w:lineRule="auto"/>
        <w:rPr/>
      </w:pPr>
      <w:bookmarkStart w:colFirst="0" w:colLast="0" w:name="_p618m1zhsuwc" w:id="52"/>
      <w:bookmarkEnd w:id="52"/>
      <w:r w:rsidDel="00000000" w:rsidR="00000000" w:rsidRPr="00000000">
        <w:rPr>
          <w:rtl w:val="0"/>
        </w:rPr>
        <w:t xml:space="preserve">Pre-Campaign</w:t>
      </w:r>
    </w:p>
    <w:p w:rsidR="00000000" w:rsidDel="00000000" w:rsidP="00000000" w:rsidRDefault="00000000" w:rsidRPr="00000000" w14:paraId="0000015C">
      <w:pPr>
        <w:pStyle w:val="Heading5"/>
        <w:spacing w:before="0" w:lineRule="auto"/>
        <w:rPr/>
      </w:pPr>
      <w:bookmarkStart w:colFirst="0" w:colLast="0" w:name="_q0mkfscbgdz5" w:id="53"/>
      <w:bookmarkEnd w:id="53"/>
      <w:r w:rsidDel="00000000" w:rsidR="00000000" w:rsidRPr="00000000">
        <w:rPr>
          <w:rtl w:val="0"/>
        </w:rPr>
      </w:r>
    </w:p>
    <w:p w:rsidR="00000000" w:rsidDel="00000000" w:rsidP="00000000" w:rsidRDefault="00000000" w:rsidRPr="00000000" w14:paraId="0000015D">
      <w:pPr>
        <w:pStyle w:val="Heading5"/>
        <w:spacing w:before="0" w:lineRule="auto"/>
        <w:rPr/>
      </w:pPr>
      <w:bookmarkStart w:colFirst="0" w:colLast="0" w:name="_nu48p7doxix7" w:id="54"/>
      <w:bookmarkEnd w:id="54"/>
      <w:r w:rsidDel="00000000" w:rsidR="00000000" w:rsidRPr="00000000">
        <w:rPr>
          <w:rtl w:val="0"/>
        </w:rPr>
        <w:t xml:space="preserve">How will you gain feedback on this initiative from your target audiences or partners? </w:t>
      </w:r>
    </w:p>
    <w:p w:rsidR="00000000" w:rsidDel="00000000" w:rsidP="00000000" w:rsidRDefault="00000000" w:rsidRPr="00000000" w14:paraId="0000015E">
      <w:pPr>
        <w:spacing w:before="0" w:lineRule="auto"/>
        <w:rPr/>
      </w:pPr>
      <w:r w:rsidDel="00000000" w:rsidR="00000000" w:rsidRPr="00000000">
        <w:rPr>
          <w:rtl w:val="0"/>
        </w:rPr>
        <w:t xml:space="preserve">Make sure any action items associated with developing a feedback mechanism are included in your timeline and budget. </w:t>
      </w:r>
    </w:p>
    <w:p w:rsidR="00000000" w:rsidDel="00000000" w:rsidP="00000000" w:rsidRDefault="00000000" w:rsidRPr="00000000" w14:paraId="0000015F">
      <w:pPr>
        <w:spacing w:before="0" w:lineRule="auto"/>
        <w:rPr/>
      </w:pPr>
      <w:r w:rsidDel="00000000" w:rsidR="00000000" w:rsidRPr="00000000">
        <w:rPr>
          <w:rtl w:val="0"/>
        </w:rPr>
      </w:r>
    </w:p>
    <w:p w:rsidR="00000000" w:rsidDel="00000000" w:rsidP="00000000" w:rsidRDefault="00000000" w:rsidRPr="00000000" w14:paraId="00000160">
      <w:pPr>
        <w:pStyle w:val="Heading5"/>
        <w:spacing w:before="0" w:lineRule="auto"/>
        <w:rPr/>
      </w:pPr>
      <w:bookmarkStart w:colFirst="0" w:colLast="0" w:name="_cuwteqnpdff3" w:id="55"/>
      <w:bookmarkEnd w:id="55"/>
      <w:r w:rsidDel="00000000" w:rsidR="00000000" w:rsidRPr="00000000">
        <w:rPr>
          <w:rtl w:val="0"/>
        </w:rPr>
        <w:t xml:space="preserve">How will you collect the information needed to accurately measure your success toward meeting your objectives? </w:t>
      </w:r>
    </w:p>
    <w:p w:rsidR="00000000" w:rsidDel="00000000" w:rsidP="00000000" w:rsidRDefault="00000000" w:rsidRPr="00000000" w14:paraId="00000161">
      <w:pPr>
        <w:spacing w:before="0" w:lineRule="auto"/>
        <w:rPr/>
      </w:pPr>
      <w:r w:rsidDel="00000000" w:rsidR="00000000" w:rsidRPr="00000000">
        <w:rPr>
          <w:rtl w:val="0"/>
        </w:rPr>
      </w:r>
    </w:p>
    <w:p w:rsidR="00000000" w:rsidDel="00000000" w:rsidP="00000000" w:rsidRDefault="00000000" w:rsidRPr="00000000" w14:paraId="00000162">
      <w:pPr>
        <w:pStyle w:val="Heading5"/>
        <w:spacing w:before="0" w:lineRule="auto"/>
        <w:rPr/>
      </w:pPr>
      <w:bookmarkStart w:colFirst="0" w:colLast="0" w:name="_kmyjapi7o0fx" w:id="56"/>
      <w:bookmarkEnd w:id="56"/>
      <w:r w:rsidDel="00000000" w:rsidR="00000000" w:rsidRPr="00000000">
        <w:rPr>
          <w:rtl w:val="0"/>
        </w:rPr>
        <w:t xml:space="preserve">How do you plan to expand on the relationships you build through this effort? How can you stay in touch and maintain communication?  </w:t>
      </w:r>
    </w:p>
    <w:p w:rsidR="00000000" w:rsidDel="00000000" w:rsidP="00000000" w:rsidRDefault="00000000" w:rsidRPr="00000000" w14:paraId="00000163">
      <w:pPr>
        <w:spacing w:before="0" w:lineRule="auto"/>
        <w:rPr/>
      </w:pPr>
      <w:r w:rsidDel="00000000" w:rsidR="00000000" w:rsidRPr="00000000">
        <w:rPr>
          <w:rtl w:val="0"/>
        </w:rPr>
        <w:t xml:space="preserve">For example, you might collect email addresses or cell phone numbers through a giveaway or a promise to deliver ongoing college planning tips. </w:t>
      </w:r>
    </w:p>
    <w:p w:rsidR="00000000" w:rsidDel="00000000" w:rsidP="00000000" w:rsidRDefault="00000000" w:rsidRPr="00000000" w14:paraId="00000164">
      <w:pPr>
        <w:spacing w:before="0" w:lineRule="auto"/>
        <w:rPr/>
      </w:pPr>
      <w:r w:rsidDel="00000000" w:rsidR="00000000" w:rsidRPr="00000000">
        <w:rPr>
          <w:rtl w:val="0"/>
        </w:rPr>
      </w:r>
    </w:p>
    <w:p w:rsidR="00000000" w:rsidDel="00000000" w:rsidP="00000000" w:rsidRDefault="00000000" w:rsidRPr="00000000" w14:paraId="00000165">
      <w:pPr>
        <w:pStyle w:val="Heading3"/>
        <w:spacing w:before="0" w:lineRule="auto"/>
        <w:rPr/>
      </w:pPr>
      <w:bookmarkStart w:colFirst="0" w:colLast="0" w:name="_y6ee47fanxzx" w:id="57"/>
      <w:bookmarkEnd w:id="57"/>
      <w:r w:rsidDel="00000000" w:rsidR="00000000" w:rsidRPr="00000000">
        <w:rPr>
          <w:rtl w:val="0"/>
        </w:rPr>
        <w:t xml:space="preserve">Post-Campaign</w:t>
      </w:r>
    </w:p>
    <w:p w:rsidR="00000000" w:rsidDel="00000000" w:rsidP="00000000" w:rsidRDefault="00000000" w:rsidRPr="00000000" w14:paraId="00000166">
      <w:pPr>
        <w:pStyle w:val="Heading5"/>
        <w:spacing w:before="0" w:lineRule="auto"/>
        <w:rPr/>
      </w:pPr>
      <w:bookmarkStart w:colFirst="0" w:colLast="0" w:name="_1pc02z96ccw5" w:id="58"/>
      <w:bookmarkEnd w:id="58"/>
      <w:r w:rsidDel="00000000" w:rsidR="00000000" w:rsidRPr="00000000">
        <w:rPr>
          <w:rtl w:val="0"/>
        </w:rPr>
      </w:r>
    </w:p>
    <w:p w:rsidR="00000000" w:rsidDel="00000000" w:rsidP="00000000" w:rsidRDefault="00000000" w:rsidRPr="00000000" w14:paraId="00000167">
      <w:pPr>
        <w:pStyle w:val="Heading5"/>
        <w:spacing w:before="0" w:lineRule="auto"/>
        <w:rPr/>
      </w:pPr>
      <w:bookmarkStart w:colFirst="0" w:colLast="0" w:name="_o2oihicwwuuw" w:id="59"/>
      <w:bookmarkEnd w:id="59"/>
      <w:r w:rsidDel="00000000" w:rsidR="00000000" w:rsidRPr="00000000">
        <w:rPr>
          <w:rtl w:val="0"/>
        </w:rPr>
        <w:t xml:space="preserve">To-Do List</w:t>
      </w:r>
    </w:p>
    <w:p w:rsidR="00000000" w:rsidDel="00000000" w:rsidP="00000000" w:rsidRDefault="00000000" w:rsidRPr="00000000" w14:paraId="00000168">
      <w:pPr>
        <w:numPr>
          <w:ilvl w:val="0"/>
          <w:numId w:val="1"/>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Schedule and hold the debrief meeting with your team</w:t>
      </w:r>
    </w:p>
    <w:p w:rsidR="00000000" w:rsidDel="00000000" w:rsidP="00000000" w:rsidRDefault="00000000" w:rsidRPr="00000000" w14:paraId="00000169">
      <w:pPr>
        <w:numPr>
          <w:ilvl w:val="0"/>
          <w:numId w:val="1"/>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Review your objectives and KPIs and compile a summary report</w:t>
      </w:r>
    </w:p>
    <w:p w:rsidR="00000000" w:rsidDel="00000000" w:rsidP="00000000" w:rsidRDefault="00000000" w:rsidRPr="00000000" w14:paraId="0000016A">
      <w:pPr>
        <w:numPr>
          <w:ilvl w:val="0"/>
          <w:numId w:val="1"/>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Follow up with audience members or partners as appropriate or as promised</w:t>
      </w:r>
    </w:p>
    <w:p w:rsidR="00000000" w:rsidDel="00000000" w:rsidP="00000000" w:rsidRDefault="00000000" w:rsidRPr="00000000" w14:paraId="0000016B">
      <w:pPr>
        <w:spacing w:before="0" w:lineRule="auto"/>
        <w:rPr/>
      </w:pPr>
      <w:r w:rsidDel="00000000" w:rsidR="00000000" w:rsidRPr="00000000">
        <w:rPr>
          <w:rtl w:val="0"/>
        </w:rPr>
      </w:r>
    </w:p>
    <w:p w:rsidR="00000000" w:rsidDel="00000000" w:rsidP="00000000" w:rsidRDefault="00000000" w:rsidRPr="00000000" w14:paraId="0000016C">
      <w:pPr>
        <w:pStyle w:val="Heading5"/>
        <w:spacing w:before="0" w:lineRule="auto"/>
        <w:rPr/>
      </w:pPr>
      <w:bookmarkStart w:colFirst="0" w:colLast="0" w:name="_c3dq7bvrjjqo" w:id="60"/>
      <w:bookmarkEnd w:id="60"/>
      <w:r w:rsidDel="00000000" w:rsidR="00000000" w:rsidRPr="00000000">
        <w:rPr>
          <w:rtl w:val="0"/>
        </w:rPr>
        <w:t xml:space="preserve">Questions to Ask During Debriefing</w:t>
      </w:r>
    </w:p>
    <w:p w:rsidR="00000000" w:rsidDel="00000000" w:rsidP="00000000" w:rsidRDefault="00000000" w:rsidRPr="00000000" w14:paraId="0000016D">
      <w:pPr>
        <w:numPr>
          <w:ilvl w:val="0"/>
          <w:numId w:val="2"/>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Did we meet our objectives? (Review report.)</w:t>
      </w:r>
    </w:p>
    <w:p w:rsidR="00000000" w:rsidDel="00000000" w:rsidP="00000000" w:rsidRDefault="00000000" w:rsidRPr="00000000" w14:paraId="0000016E">
      <w:pPr>
        <w:numPr>
          <w:ilvl w:val="0"/>
          <w:numId w:val="2"/>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What did we learn about our target audience(s)?</w:t>
      </w:r>
    </w:p>
    <w:p w:rsidR="00000000" w:rsidDel="00000000" w:rsidP="00000000" w:rsidRDefault="00000000" w:rsidRPr="00000000" w14:paraId="0000016F">
      <w:pPr>
        <w:numPr>
          <w:ilvl w:val="0"/>
          <w:numId w:val="2"/>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What went well? </w:t>
      </w:r>
    </w:p>
    <w:p w:rsidR="00000000" w:rsidDel="00000000" w:rsidP="00000000" w:rsidRDefault="00000000" w:rsidRPr="00000000" w14:paraId="00000170">
      <w:pPr>
        <w:numPr>
          <w:ilvl w:val="0"/>
          <w:numId w:val="2"/>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What could be improved?</w:t>
      </w:r>
    </w:p>
    <w:p w:rsidR="00000000" w:rsidDel="00000000" w:rsidP="00000000" w:rsidRDefault="00000000" w:rsidRPr="00000000" w14:paraId="00000171">
      <w:pPr>
        <w:numPr>
          <w:ilvl w:val="0"/>
          <w:numId w:val="2"/>
        </w:numPr>
        <w:spacing w:before="0" w:lineRule="auto"/>
        <w:ind w:left="720" w:hanging="360"/>
        <w:rPr>
          <w:rFonts w:ascii="Roboto Light" w:cs="Roboto Light" w:eastAsia="Roboto Light" w:hAnsi="Roboto Light"/>
          <w:b w:val="0"/>
          <w:sz w:val="22"/>
          <w:szCs w:val="22"/>
        </w:rPr>
      </w:pPr>
      <w:r w:rsidDel="00000000" w:rsidR="00000000" w:rsidRPr="00000000">
        <w:rPr>
          <w:rtl w:val="0"/>
        </w:rPr>
        <w:t xml:space="preserve">What are our next steps?</w:t>
      </w:r>
    </w:p>
    <w:p w:rsidR="00000000" w:rsidDel="00000000" w:rsidP="00000000" w:rsidRDefault="00000000" w:rsidRPr="00000000" w14:paraId="00000172">
      <w:pPr>
        <w:pStyle w:val="Heading1"/>
        <w:rPr/>
      </w:pPr>
      <w:bookmarkStart w:colFirst="0" w:colLast="0" w:name="_ecpuktzdmoqd" w:id="61"/>
      <w:bookmarkEnd w:id="61"/>
      <w:r w:rsidDel="00000000" w:rsidR="00000000" w:rsidRPr="00000000">
        <w:rPr>
          <w:rtl w:val="0"/>
        </w:rPr>
      </w:r>
    </w:p>
    <w:p w:rsidR="00000000" w:rsidDel="00000000" w:rsidP="00000000" w:rsidRDefault="00000000" w:rsidRPr="00000000" w14:paraId="00000173">
      <w:pPr>
        <w:jc w:val="center"/>
        <w:rPr>
          <w:rFonts w:ascii="Roboto" w:cs="Roboto" w:eastAsia="Roboto" w:hAnsi="Roboto"/>
          <w:b w:val="1"/>
        </w:rPr>
      </w:pPr>
      <w:r w:rsidDel="00000000" w:rsidR="00000000" w:rsidRPr="00000000">
        <w:rPr>
          <w:rFonts w:ascii="Roboto" w:cs="Roboto" w:eastAsia="Roboto" w:hAnsi="Roboto"/>
          <w:b w:val="1"/>
          <w:rtl w:val="0"/>
        </w:rPr>
        <w:t xml:space="preserve">###</w:t>
      </w:r>
    </w:p>
    <w:p w:rsidR="00000000" w:rsidDel="00000000" w:rsidP="00000000" w:rsidRDefault="00000000" w:rsidRPr="00000000" w14:paraId="00000174">
      <w:pPr>
        <w:pStyle w:val="Heading2"/>
        <w:jc w:val="center"/>
        <w:rPr/>
      </w:pPr>
      <w:bookmarkStart w:colFirst="0" w:colLast="0" w:name="_qk5q912vhgtj" w:id="62"/>
      <w:bookmarkEnd w:id="62"/>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jc w:val="left"/>
        <w:rPr>
          <w:sz w:val="16"/>
          <w:szCs w:val="16"/>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rdo">
    <w:embedRegular w:fontKey="{00000000-0000-0000-0000-000000000000}" r:id="rId7" w:subsetted="0"/>
    <w:embedBold w:fontKey="{00000000-0000-0000-0000-000000000000}" r:id="rId8" w:subsetted="0"/>
    <w:embedItalic w:fontKey="{00000000-0000-0000-0000-000000000000}" r:id="rId9" w:subsetted="0"/>
  </w:font>
  <w:font w:name="Roboto 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jc w:val="right"/>
      <w:rPr>
        <w:sz w:val="16"/>
        <w:szCs w:val="16"/>
      </w:rPr>
    </w:pPr>
    <w:r w:rsidDel="00000000" w:rsidR="00000000" w:rsidRPr="00000000">
      <w:rPr>
        <w:sz w:val="16"/>
        <w:szCs w:val="16"/>
        <w:rtl w:val="0"/>
      </w:rPr>
      <w:t xml:space="preserve">wvgearup.org </w:t>
      <w:tab/>
      <w:tab/>
      <w:tab/>
      <w:tab/>
      <w:tab/>
      <w:t xml:space="preserve">     </w:t>
      <w:tab/>
      <w:tab/>
      <w:tab/>
      <w:tab/>
      <w:t xml:space="preserve">College-Going Culture Toolkit</w:t>
      <w:br w:type="textWrapping"/>
      <w:t xml:space="preserve">Template: Strategic Communications Plan  |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color w:val="3b3b3b"/>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3b3b3b"/>
      <w:sz w:val="60"/>
      <w:szCs w:val="60"/>
    </w:rPr>
  </w:style>
  <w:style w:type="paragraph" w:styleId="Heading2">
    <w:name w:val="heading 2"/>
    <w:basedOn w:val="Normal"/>
    <w:next w:val="Normal"/>
    <w:pPr>
      <w:keepNext w:val="1"/>
      <w:keepLines w:val="1"/>
    </w:pPr>
    <w:rPr>
      <w:rFonts w:ascii="Cardo" w:cs="Cardo" w:eastAsia="Cardo" w:hAnsi="Cardo"/>
      <w:color w:val="db4a0a"/>
      <w:sz w:val="48"/>
      <w:szCs w:val="48"/>
    </w:rPr>
  </w:style>
  <w:style w:type="paragraph" w:styleId="Heading3">
    <w:name w:val="heading 3"/>
    <w:basedOn w:val="Normal"/>
    <w:next w:val="Normal"/>
    <w:pPr>
      <w:keepNext w:val="1"/>
      <w:keepLines w:val="1"/>
    </w:pPr>
    <w:rPr>
      <w:color w:val="db4a0a"/>
      <w:sz w:val="40"/>
      <w:szCs w:val="40"/>
    </w:rPr>
  </w:style>
  <w:style w:type="paragraph" w:styleId="Heading4">
    <w:name w:val="heading 4"/>
    <w:basedOn w:val="Normal"/>
    <w:next w:val="Normal"/>
    <w:pPr>
      <w:keepNext w:val="1"/>
      <w:keepLines w:val="1"/>
    </w:pPr>
    <w:rPr>
      <w:rFonts w:ascii="Cardo" w:cs="Cardo" w:eastAsia="Cardo" w:hAnsi="Cardo"/>
      <w:color w:val="3b3b3b"/>
      <w:sz w:val="32"/>
      <w:szCs w:val="32"/>
    </w:rPr>
  </w:style>
  <w:style w:type="paragraph" w:styleId="Heading5">
    <w:name w:val="heading 5"/>
    <w:basedOn w:val="Normal"/>
    <w:next w:val="Normal"/>
    <w:pPr>
      <w:keepNext w:val="1"/>
      <w:keepLines w:val="1"/>
    </w:pPr>
    <w:rPr>
      <w:rFonts w:ascii="Roboto" w:cs="Roboto" w:eastAsia="Roboto" w:hAnsi="Roboto"/>
      <w:b w:val="1"/>
      <w:color w:val="3b3b3b"/>
      <w:sz w:val="28"/>
      <w:szCs w:val="28"/>
    </w:rPr>
  </w:style>
  <w:style w:type="paragraph" w:styleId="Heading6">
    <w:name w:val="heading 6"/>
    <w:basedOn w:val="Normal"/>
    <w:next w:val="Normal"/>
    <w:pPr>
      <w:keepNext w:val="1"/>
      <w:keepLines w:val="1"/>
    </w:pPr>
    <w:rPr>
      <w:rFonts w:ascii="Cardo" w:cs="Cardo" w:eastAsia="Cardo" w:hAnsi="Cardo"/>
      <w:sz w:val="24"/>
      <w:szCs w:val="24"/>
    </w:rPr>
  </w:style>
  <w:style w:type="paragraph" w:styleId="Title">
    <w:name w:val="Title"/>
    <w:basedOn w:val="Normal"/>
    <w:next w:val="Normal"/>
    <w:pPr>
      <w:keepNext w:val="1"/>
      <w:keepLines w:val="1"/>
    </w:pPr>
    <w:rPr>
      <w:rFonts w:ascii="Roboto Black" w:cs="Roboto Black" w:eastAsia="Roboto Black" w:hAnsi="Roboto Black"/>
      <w:color w:val="3b3b3b"/>
      <w:sz w:val="80"/>
      <w:szCs w:val="80"/>
    </w:rPr>
  </w:style>
  <w:style w:type="paragraph" w:styleId="Subtitle">
    <w:name w:val="Subtitle"/>
    <w:basedOn w:val="Normal"/>
    <w:next w:val="Normal"/>
    <w:pPr>
      <w:keepNext w:val="1"/>
      <w:keepLines w:val="1"/>
    </w:pPr>
    <w:rPr>
      <w:color w:val="3b3b3b"/>
      <w:sz w:val="56"/>
      <w:szCs w:val="5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RobotoLight-bold.ttf"/><Relationship Id="rId10" Type="http://schemas.openxmlformats.org/officeDocument/2006/relationships/font" Target="fonts/RobotoLight-regular.ttf"/><Relationship Id="rId13" Type="http://schemas.openxmlformats.org/officeDocument/2006/relationships/font" Target="fonts/RobotoLight-boldItalic.ttf"/><Relationship Id="rId12" Type="http://schemas.openxmlformats.org/officeDocument/2006/relationships/font" Target="fonts/RobotoLight-italic.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Cardo-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Cardo-regular.ttf"/><Relationship Id="rId8"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